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43" w:rsidRDefault="00FF626F" w:rsidP="00FF626F">
      <w:pPr>
        <w:pStyle w:val="Titel"/>
        <w:rPr>
          <w:rStyle w:val="fontstyle01"/>
          <w:rFonts w:ascii="Oswald" w:hAnsi="Oswald"/>
          <w:color w:val="4BACC6" w:themeColor="accent5"/>
          <w:sz w:val="52"/>
          <w:szCs w:val="52"/>
          <w14:textFill>
            <w14:solidFill>
              <w14:schemeClr w14:val="accent5">
                <w14:lumMod w14:val="50000"/>
                <w14:lumMod w14:val="75000"/>
                <w14:lumMod w14:val="95000"/>
                <w14:lumOff w14:val="5000"/>
                <w14:lumMod w14:val="75000"/>
              </w14:schemeClr>
            </w14:solidFill>
          </w14:textFill>
        </w:rPr>
      </w:pPr>
      <w:r w:rsidRPr="00FF626F">
        <w:rPr>
          <w:rStyle w:val="fontstyle01"/>
          <w:rFonts w:ascii="Oswald" w:hAnsi="Oswald"/>
          <w:color w:val="4BACC6" w:themeColor="accent5"/>
          <w:sz w:val="52"/>
          <w:szCs w:val="52"/>
          <w14:textFill>
            <w14:solidFill>
              <w14:schemeClr w14:val="accent5">
                <w14:lumMod w14:val="50000"/>
                <w14:lumMod w14:val="75000"/>
                <w14:lumMod w14:val="95000"/>
                <w14:lumOff w14:val="5000"/>
                <w14:lumMod w14:val="75000"/>
              </w14:schemeClr>
            </w14:solidFill>
          </w14:textFill>
        </w:rPr>
        <w:t>Checkliste Notfallplanung im Unternehmen</w:t>
      </w:r>
    </w:p>
    <w:p w:rsidR="007E0FB6" w:rsidRDefault="007E0FB6" w:rsidP="007E0FB6">
      <w:r w:rsidRPr="007E0FB6">
        <w:t>Im Gegensatz zur langfristig geplanten Nachfolgeregelung ist die Notfallplanung keine Frage des Alters! Jeder Unternehmer sollte bereits mit der Existenzgründung wissen, wie es bei plötzlichem Tod oder Unfall ohne ihn weiter geht. Vermeiden Sie also, dass Ihr Unternehmen führungslos ist, wenn Sie für einen längeren Zeitraum oder auf Dauer nicht mehr zur Verfügung stehen sollten. Der Notfallplan enthält persönliche, unternehmerische, rechtliche und finanzielle Regelungen.</w:t>
      </w:r>
    </w:p>
    <w:p w:rsidR="00FF626F" w:rsidRDefault="00FF626F" w:rsidP="00FF626F">
      <w:pPr>
        <w:pStyle w:val="berschrift1"/>
      </w:pPr>
      <w:r w:rsidRPr="00FF626F">
        <w:t>Sachliche Liste eines Notfall–Plans:</w:t>
      </w:r>
    </w:p>
    <w:p w:rsidR="00FF626F" w:rsidRDefault="00FF626F" w:rsidP="00FF626F">
      <w:pPr>
        <w:pStyle w:val="Listenabsatz"/>
        <w:numPr>
          <w:ilvl w:val="0"/>
          <w:numId w:val="9"/>
        </w:numPr>
      </w:pPr>
      <w:r>
        <w:t>Liste aller Kunden und Lieferanten (nach Wichtigkeit)</w:t>
      </w:r>
    </w:p>
    <w:p w:rsidR="00FF626F" w:rsidRDefault="00FF626F" w:rsidP="00FF626F">
      <w:pPr>
        <w:pStyle w:val="Listenabsatz"/>
        <w:numPr>
          <w:ilvl w:val="0"/>
          <w:numId w:val="9"/>
        </w:numPr>
      </w:pPr>
      <w:r>
        <w:t>Aufstellung aller Bankkonten mit Kreditrahmen und der Verfügungsberechtigten</w:t>
      </w:r>
    </w:p>
    <w:p w:rsidR="00FF626F" w:rsidRDefault="00FF626F" w:rsidP="00FF626F">
      <w:pPr>
        <w:pStyle w:val="Listenabsatz"/>
        <w:numPr>
          <w:ilvl w:val="0"/>
          <w:numId w:val="9"/>
        </w:numPr>
      </w:pPr>
      <w:r>
        <w:t xml:space="preserve">Alle </w:t>
      </w:r>
      <w:proofErr w:type="spellStart"/>
      <w:r>
        <w:t>PIN’s</w:t>
      </w:r>
      <w:proofErr w:type="spellEnd"/>
      <w:r>
        <w:t xml:space="preserve"> und Passwörter, Login-Daten</w:t>
      </w:r>
    </w:p>
    <w:p w:rsidR="00FF626F" w:rsidRDefault="00FF626F" w:rsidP="00FF626F">
      <w:pPr>
        <w:pStyle w:val="Listenabsatz"/>
        <w:numPr>
          <w:ilvl w:val="0"/>
          <w:numId w:val="9"/>
        </w:numPr>
      </w:pPr>
      <w:r>
        <w:t>Aufstellung vorhandener Schlüssel und deren Inhaber</w:t>
      </w:r>
    </w:p>
    <w:p w:rsidR="00FF626F" w:rsidRDefault="00FF626F" w:rsidP="00FF626F">
      <w:pPr>
        <w:pStyle w:val="Listenabsatz"/>
        <w:numPr>
          <w:ilvl w:val="0"/>
          <w:numId w:val="9"/>
        </w:numPr>
      </w:pPr>
      <w:r>
        <w:t>Kredit- und Leasingverträge</w:t>
      </w:r>
    </w:p>
    <w:p w:rsidR="00FF626F" w:rsidRDefault="00FF626F" w:rsidP="00FF626F">
      <w:pPr>
        <w:pStyle w:val="Listenabsatz"/>
        <w:numPr>
          <w:ilvl w:val="0"/>
          <w:numId w:val="9"/>
        </w:numPr>
      </w:pPr>
      <w:r>
        <w:t>Versicherungsverträge (betrieblich und privat)</w:t>
      </w:r>
    </w:p>
    <w:p w:rsidR="00FF626F" w:rsidRDefault="00FF626F" w:rsidP="00FF626F">
      <w:pPr>
        <w:pStyle w:val="Listenabsatz"/>
        <w:numPr>
          <w:ilvl w:val="0"/>
          <w:numId w:val="9"/>
        </w:numPr>
      </w:pPr>
      <w:r>
        <w:t>Grundbuchauszüge / Handelsregisterauszüge</w:t>
      </w:r>
    </w:p>
    <w:p w:rsidR="00FF626F" w:rsidRDefault="00FF626F" w:rsidP="00FF626F">
      <w:pPr>
        <w:pStyle w:val="Listenabsatz"/>
        <w:numPr>
          <w:ilvl w:val="0"/>
          <w:numId w:val="9"/>
        </w:numPr>
      </w:pPr>
      <w:r>
        <w:t>Jahresabschlüsse / Planrechnungen / Unternehmensstrategie</w:t>
      </w:r>
    </w:p>
    <w:p w:rsidR="00FF626F" w:rsidRDefault="00FF626F" w:rsidP="00FF626F">
      <w:pPr>
        <w:pStyle w:val="Listenabsatz"/>
        <w:numPr>
          <w:ilvl w:val="0"/>
          <w:numId w:val="9"/>
        </w:numPr>
      </w:pPr>
      <w:r>
        <w:t>Vermögensaufstellung (betrieblich und privat)</w:t>
      </w:r>
    </w:p>
    <w:p w:rsidR="00FF626F" w:rsidRDefault="00FF626F" w:rsidP="00FF626F">
      <w:pPr>
        <w:pStyle w:val="Listenabsatz"/>
        <w:numPr>
          <w:ilvl w:val="0"/>
          <w:numId w:val="9"/>
        </w:numPr>
      </w:pPr>
      <w:r>
        <w:t>Gesellschaftsverträge, Beschlüsse, Vollmachten, Verfügungen</w:t>
      </w:r>
    </w:p>
    <w:p w:rsidR="00FF626F" w:rsidRDefault="00FF626F" w:rsidP="00FF626F">
      <w:pPr>
        <w:pStyle w:val="berschrift1"/>
      </w:pPr>
      <w:bookmarkStart w:id="0" w:name="_GoBack"/>
      <w:bookmarkEnd w:id="0"/>
      <w:r>
        <w:t>Personenbezogene Checkliste eines Notfall-Plans:</w:t>
      </w:r>
    </w:p>
    <w:p w:rsidR="00FF626F" w:rsidRDefault="00FF626F" w:rsidP="00FF626F">
      <w:pPr>
        <w:pStyle w:val="Listenabsatz"/>
        <w:numPr>
          <w:ilvl w:val="0"/>
          <w:numId w:val="10"/>
        </w:numPr>
      </w:pPr>
      <w:r>
        <w:t>Wer muss benachrichtigt werden?</w:t>
      </w:r>
    </w:p>
    <w:p w:rsidR="00FF626F" w:rsidRDefault="00FF626F" w:rsidP="00FF626F">
      <w:pPr>
        <w:pStyle w:val="Listenabsatz"/>
        <w:numPr>
          <w:ilvl w:val="0"/>
          <w:numId w:val="10"/>
        </w:numPr>
      </w:pPr>
      <w:r>
        <w:t>Wer ist im Betrieb Ansprec</w:t>
      </w:r>
      <w:r>
        <w:t>hpartner für welchen Bereich? (plus</w:t>
      </w:r>
      <w:r>
        <w:t xml:space="preserve"> Ver</w:t>
      </w:r>
      <w:r>
        <w:t>t</w:t>
      </w:r>
      <w:r>
        <w:t>retungsliste)</w:t>
      </w:r>
    </w:p>
    <w:p w:rsidR="00FF626F" w:rsidRDefault="00FF626F" w:rsidP="00FF626F">
      <w:pPr>
        <w:pStyle w:val="Listenabsatz"/>
        <w:numPr>
          <w:ilvl w:val="0"/>
          <w:numId w:val="10"/>
        </w:numPr>
      </w:pPr>
      <w:r>
        <w:t>Wer ist Steuerberater, Rechtsberater, Unternehmensberater?</w:t>
      </w:r>
    </w:p>
    <w:p w:rsidR="00FF626F" w:rsidRDefault="00FF626F" w:rsidP="00FF626F">
      <w:pPr>
        <w:pStyle w:val="Listenabsatz"/>
        <w:numPr>
          <w:ilvl w:val="0"/>
          <w:numId w:val="10"/>
        </w:numPr>
      </w:pPr>
      <w:r>
        <w:t>Wer ist Ansprechpartner bei der Bank, bei der Versicherung?</w:t>
      </w:r>
    </w:p>
    <w:p w:rsidR="00FF626F" w:rsidRDefault="00FF626F" w:rsidP="00FF626F">
      <w:pPr>
        <w:pStyle w:val="Listenabsatz"/>
        <w:numPr>
          <w:ilvl w:val="0"/>
          <w:numId w:val="10"/>
        </w:numPr>
      </w:pPr>
      <w:r>
        <w:t>Wo sind die nächsten Termine hinterlegt?</w:t>
      </w:r>
    </w:p>
    <w:p w:rsidR="00FF626F" w:rsidRDefault="00FF626F" w:rsidP="00FF626F">
      <w:pPr>
        <w:pStyle w:val="Listenabsatz"/>
        <w:numPr>
          <w:ilvl w:val="0"/>
          <w:numId w:val="10"/>
        </w:numPr>
      </w:pPr>
      <w:r>
        <w:t>Welche aktuellen Aufträge sind abzuwickeln?</w:t>
      </w:r>
    </w:p>
    <w:p w:rsidR="00FF626F" w:rsidRDefault="00FF626F" w:rsidP="00FF626F">
      <w:pPr>
        <w:pStyle w:val="Listenabsatz"/>
        <w:numPr>
          <w:ilvl w:val="0"/>
          <w:numId w:val="10"/>
        </w:numPr>
      </w:pPr>
      <w:r>
        <w:t>Wo ist ein Testament hinterlegt?</w:t>
      </w:r>
    </w:p>
    <w:p w:rsidR="0070305B" w:rsidRDefault="0070305B">
      <w:pPr>
        <w:spacing w:before="0" w:after="200"/>
        <w:jc w:val="left"/>
      </w:pPr>
      <w:r>
        <w:br w:type="page"/>
      </w:r>
    </w:p>
    <w:p w:rsidR="0070305B" w:rsidRDefault="0070305B" w:rsidP="0070305B">
      <w:pPr>
        <w:pStyle w:val="berschrift1"/>
      </w:pPr>
      <w:r w:rsidRPr="00FF626F">
        <w:lastRenderedPageBreak/>
        <w:t>Nachstehende Fragen sollten auf jeden Fall beantwortet werden:</w:t>
      </w:r>
    </w:p>
    <w:p w:rsidR="0070305B" w:rsidRDefault="0070305B" w:rsidP="0070305B">
      <w:pPr>
        <w:pStyle w:val="Listenabsatz"/>
        <w:numPr>
          <w:ilvl w:val="0"/>
          <w:numId w:val="8"/>
        </w:numPr>
      </w:pPr>
      <w:r>
        <w:t xml:space="preserve">Wer könnte im Notfall vorübergehend oder dauerhaft das Unternehmen weiterführen? </w:t>
      </w:r>
    </w:p>
    <w:p w:rsidR="0070305B" w:rsidRDefault="0070305B" w:rsidP="0070305B">
      <w:pPr>
        <w:pStyle w:val="Listenabsatz"/>
        <w:numPr>
          <w:ilvl w:val="0"/>
          <w:numId w:val="8"/>
        </w:numPr>
      </w:pPr>
      <w:r>
        <w:t>Gibt es einen Familienangehörigen, einen Mitarbeiter oder einen externen Dritten, der diese Funktion vertrauensvoll wahrnehmen könnte?</w:t>
      </w:r>
    </w:p>
    <w:p w:rsidR="0070305B" w:rsidRDefault="0070305B" w:rsidP="0070305B">
      <w:pPr>
        <w:pStyle w:val="Listenabsatz"/>
        <w:numPr>
          <w:ilvl w:val="0"/>
          <w:numId w:val="8"/>
        </w:numPr>
      </w:pPr>
      <w:r>
        <w:t>Muss eventuell die Unternehmensführung auf mehrere Personen verteilt werden?</w:t>
      </w:r>
    </w:p>
    <w:p w:rsidR="0070305B" w:rsidRDefault="0070305B" w:rsidP="0070305B">
      <w:pPr>
        <w:pStyle w:val="Listenabsatz"/>
        <w:numPr>
          <w:ilvl w:val="0"/>
          <w:numId w:val="8"/>
        </w:numPr>
      </w:pPr>
      <w:r w:rsidRPr="004B2E91">
        <w:t>Welche Voraussetzungen müssen dafür erfüllt sein (Handlungsvollmacht, Bankvollmacht, Prokura zum gegebenen Zeitpunkt)?</w:t>
      </w:r>
    </w:p>
    <w:p w:rsidR="0070305B" w:rsidRDefault="0070305B" w:rsidP="0070305B">
      <w:pPr>
        <w:pStyle w:val="Listenabsatz"/>
        <w:numPr>
          <w:ilvl w:val="0"/>
          <w:numId w:val="8"/>
        </w:numPr>
      </w:pPr>
      <w:r w:rsidRPr="004B2E91">
        <w:t>Bei Gesellschaften: Welche Regelungen dazu muss der Gesellschaftervertrag beinhalten (z.B. mind. zwei Gesellschafter, die die Gesellschaft jeweils allein nach außen vertreten)?</w:t>
      </w:r>
    </w:p>
    <w:p w:rsidR="0070305B" w:rsidRDefault="0070305B" w:rsidP="0070305B">
      <w:pPr>
        <w:pStyle w:val="Listenabsatz"/>
        <w:numPr>
          <w:ilvl w:val="0"/>
          <w:numId w:val="8"/>
        </w:numPr>
      </w:pPr>
      <w:r>
        <w:t xml:space="preserve">Steht ein Unternehmensnachfolger fest? </w:t>
      </w:r>
    </w:p>
    <w:p w:rsidR="0070305B" w:rsidRDefault="0070305B" w:rsidP="0070305B">
      <w:pPr>
        <w:pStyle w:val="Listenabsatz"/>
        <w:numPr>
          <w:ilvl w:val="0"/>
          <w:numId w:val="8"/>
        </w:numPr>
      </w:pPr>
      <w:r>
        <w:t>Muss er eingearbeitet werden?</w:t>
      </w:r>
    </w:p>
    <w:p w:rsidR="0070305B" w:rsidRDefault="0070305B" w:rsidP="0070305B">
      <w:pPr>
        <w:pStyle w:val="Listenabsatz"/>
        <w:numPr>
          <w:ilvl w:val="0"/>
          <w:numId w:val="8"/>
        </w:numPr>
      </w:pPr>
      <w:r>
        <w:t>Ist ein potenzieller Nachfolger fachlich und persönlich zur Unternehmensführung geeignet?</w:t>
      </w:r>
    </w:p>
    <w:p w:rsidR="0070305B" w:rsidRDefault="0070305B" w:rsidP="0070305B">
      <w:pPr>
        <w:pStyle w:val="Listenabsatz"/>
        <w:numPr>
          <w:ilvl w:val="0"/>
          <w:numId w:val="8"/>
        </w:numPr>
      </w:pPr>
      <w:r>
        <w:t>Gibt es im Unternehmen einen Beirat?</w:t>
      </w:r>
    </w:p>
    <w:p w:rsidR="0070305B" w:rsidRDefault="0070305B" w:rsidP="0070305B">
      <w:pPr>
        <w:pStyle w:val="Listenabsatz"/>
        <w:numPr>
          <w:ilvl w:val="0"/>
          <w:numId w:val="8"/>
        </w:numPr>
      </w:pPr>
      <w:r>
        <w:t xml:space="preserve"> Soll ein solches Gremium eingerichtet werden?</w:t>
      </w:r>
    </w:p>
    <w:p w:rsidR="0070305B" w:rsidRDefault="0070305B" w:rsidP="0070305B">
      <w:pPr>
        <w:pStyle w:val="Listenabsatz"/>
        <w:numPr>
          <w:ilvl w:val="0"/>
          <w:numId w:val="8"/>
        </w:numPr>
      </w:pPr>
      <w:r>
        <w:t xml:space="preserve">Wer weiß über aktuell anstehende Aufträge Bescheid? </w:t>
      </w:r>
    </w:p>
    <w:p w:rsidR="0070305B" w:rsidRDefault="0070305B" w:rsidP="0070305B">
      <w:pPr>
        <w:pStyle w:val="Listenabsatz"/>
        <w:numPr>
          <w:ilvl w:val="0"/>
          <w:numId w:val="8"/>
        </w:numPr>
      </w:pPr>
      <w:r>
        <w:t xml:space="preserve">Wer kennt die Kunden? </w:t>
      </w:r>
    </w:p>
    <w:p w:rsidR="0070305B" w:rsidRDefault="0070305B" w:rsidP="0070305B">
      <w:pPr>
        <w:pStyle w:val="Listenabsatz"/>
        <w:numPr>
          <w:ilvl w:val="0"/>
          <w:numId w:val="8"/>
        </w:numPr>
      </w:pPr>
      <w:r>
        <w:t xml:space="preserve">Wer kennt die Lieferanten? </w:t>
      </w:r>
    </w:p>
    <w:p w:rsidR="0070305B" w:rsidRDefault="0070305B" w:rsidP="0070305B">
      <w:pPr>
        <w:pStyle w:val="Listenabsatz"/>
        <w:numPr>
          <w:ilvl w:val="0"/>
          <w:numId w:val="8"/>
        </w:numPr>
      </w:pPr>
      <w:r>
        <w:t>Wer ist mit den wichtigsten Projekten vertraut?</w:t>
      </w:r>
    </w:p>
    <w:p w:rsidR="0070305B" w:rsidRDefault="0070305B" w:rsidP="0070305B">
      <w:pPr>
        <w:pStyle w:val="Listenabsatz"/>
        <w:numPr>
          <w:ilvl w:val="0"/>
          <w:numId w:val="8"/>
        </w:numPr>
      </w:pPr>
      <w:r>
        <w:t xml:space="preserve">Wer hat Bankvollmachten? </w:t>
      </w:r>
    </w:p>
    <w:p w:rsidR="0070305B" w:rsidRDefault="0070305B" w:rsidP="0070305B">
      <w:pPr>
        <w:pStyle w:val="Listenabsatz"/>
        <w:numPr>
          <w:ilvl w:val="0"/>
          <w:numId w:val="8"/>
        </w:numPr>
      </w:pPr>
      <w:r>
        <w:t>Gibt es Personen, die schon einen Überblick über die Konten haben?</w:t>
      </w:r>
    </w:p>
    <w:p w:rsidR="0070305B" w:rsidRDefault="0070305B" w:rsidP="0070305B">
      <w:pPr>
        <w:pStyle w:val="Listenabsatz"/>
        <w:numPr>
          <w:ilvl w:val="0"/>
          <w:numId w:val="8"/>
        </w:numPr>
      </w:pPr>
      <w:r>
        <w:t>Wer kennt die entsprechenden Passwörter von Computern oder hat Login Informationen?</w:t>
      </w:r>
    </w:p>
    <w:p w:rsidR="0070305B" w:rsidRDefault="0070305B" w:rsidP="0070305B">
      <w:pPr>
        <w:pStyle w:val="Listenabsatz"/>
        <w:numPr>
          <w:ilvl w:val="0"/>
          <w:numId w:val="8"/>
        </w:numPr>
      </w:pPr>
      <w:r>
        <w:t>Wer kommt an Schlüssel heran?</w:t>
      </w:r>
    </w:p>
    <w:p w:rsidR="0070305B" w:rsidRDefault="0070305B" w:rsidP="0070305B">
      <w:pPr>
        <w:pStyle w:val="Listenabsatz"/>
        <w:numPr>
          <w:ilvl w:val="0"/>
          <w:numId w:val="8"/>
        </w:numPr>
      </w:pPr>
      <w:r>
        <w:t>Ist ausreichende Vorsorge für den Lebenspartner und ggf. für die Kinder getroffen worden?</w:t>
      </w:r>
    </w:p>
    <w:p w:rsidR="0070305B" w:rsidRDefault="0070305B" w:rsidP="0070305B">
      <w:pPr>
        <w:pStyle w:val="Listenabsatz"/>
        <w:numPr>
          <w:ilvl w:val="0"/>
          <w:numId w:val="8"/>
        </w:numPr>
      </w:pPr>
      <w:r>
        <w:t>Gibt es mehrere Erben und müsste das Unternehmen auf sie aufgeteilt werden?</w:t>
      </w:r>
    </w:p>
    <w:p w:rsidR="0070305B" w:rsidRDefault="0070305B" w:rsidP="0070305B">
      <w:pPr>
        <w:pStyle w:val="Listenabsatz"/>
        <w:numPr>
          <w:ilvl w:val="0"/>
          <w:numId w:val="8"/>
        </w:numPr>
      </w:pPr>
      <w:r>
        <w:t xml:space="preserve">Ist ausreichendes Vermögen vorhanden, um Pflichtteilsanspruche der Erben befriedigen zu können? </w:t>
      </w:r>
    </w:p>
    <w:p w:rsidR="0070305B" w:rsidRDefault="0070305B" w:rsidP="0070305B">
      <w:pPr>
        <w:pStyle w:val="Listenabsatz"/>
        <w:numPr>
          <w:ilvl w:val="0"/>
          <w:numId w:val="8"/>
        </w:numPr>
      </w:pPr>
      <w:r>
        <w:t>Sollte mit möglichen Erben ein Verzicht auf Pflichtteile besprochen werden?</w:t>
      </w:r>
    </w:p>
    <w:p w:rsidR="0070305B" w:rsidRDefault="0070305B" w:rsidP="0070305B">
      <w:pPr>
        <w:pStyle w:val="Listenabsatz"/>
        <w:numPr>
          <w:ilvl w:val="0"/>
          <w:numId w:val="8"/>
        </w:numPr>
      </w:pPr>
      <w:r>
        <w:t>Gibt es schon Regelungen, wie das Vermögen aufgeteilt wird? Sind ein Testament und/oder eine Unternehmervollmacht vorhanden?</w:t>
      </w:r>
    </w:p>
    <w:p w:rsidR="0070305B" w:rsidRDefault="0070305B" w:rsidP="0070305B">
      <w:pPr>
        <w:pStyle w:val="Listenabsatz"/>
        <w:numPr>
          <w:ilvl w:val="0"/>
          <w:numId w:val="8"/>
        </w:numPr>
      </w:pPr>
      <w:r>
        <w:t>Gibt es eine Patientenverfügung?</w:t>
      </w:r>
    </w:p>
    <w:p w:rsidR="0070305B" w:rsidRDefault="0070305B" w:rsidP="0070305B">
      <w:pPr>
        <w:pStyle w:val="Listenabsatz"/>
        <w:numPr>
          <w:ilvl w:val="0"/>
          <w:numId w:val="8"/>
        </w:numPr>
      </w:pPr>
      <w:r>
        <w:t xml:space="preserve">Wie hoch kann die anfallende Steuer sein? </w:t>
      </w:r>
    </w:p>
    <w:p w:rsidR="0070305B" w:rsidRDefault="0070305B" w:rsidP="0070305B">
      <w:pPr>
        <w:pStyle w:val="Listenabsatz"/>
        <w:numPr>
          <w:ilvl w:val="0"/>
          <w:numId w:val="8"/>
        </w:numPr>
      </w:pPr>
      <w:r>
        <w:t xml:space="preserve">Entzieht sie dem Unternehmen wichtige Liquidität? </w:t>
      </w:r>
    </w:p>
    <w:p w:rsidR="0070305B" w:rsidRDefault="0070305B" w:rsidP="0070305B">
      <w:pPr>
        <w:pStyle w:val="Listenabsatz"/>
        <w:numPr>
          <w:ilvl w:val="0"/>
          <w:numId w:val="8"/>
        </w:numPr>
      </w:pPr>
      <w:r>
        <w:t>Wie kann vorgesorgt werden?</w:t>
      </w:r>
    </w:p>
    <w:p w:rsidR="004B2E91" w:rsidRDefault="004B2E91" w:rsidP="004B2E91"/>
    <w:p w:rsidR="0070305B" w:rsidRDefault="0070305B">
      <w:pPr>
        <w:spacing w:before="0" w:after="200"/>
        <w:jc w:val="left"/>
        <w:rPr>
          <w:rFonts w:ascii="Oswald" w:eastAsiaTheme="majorEastAsia" w:hAnsi="Oswald" w:cstheme="majorBidi"/>
          <w:bCs/>
          <w:color w:val="4BACC6" w:themeColor="accent5"/>
          <w:sz w:val="28"/>
          <w:szCs w:val="28"/>
          <w14:textFill>
            <w14:solidFill>
              <w14:schemeClr w14:val="accent5">
                <w14:lumMod w14:val="50000"/>
                <w14:lumMod w14:val="75000"/>
                <w14:lumMod w14:val="95000"/>
                <w14:lumOff w14:val="5000"/>
                <w14:lumMod w14:val="75000"/>
              </w14:schemeClr>
            </w14:solidFill>
          </w14:textFill>
        </w:rPr>
      </w:pPr>
      <w:r>
        <w:br w:type="page"/>
      </w:r>
    </w:p>
    <w:p w:rsidR="0096772F" w:rsidRDefault="00AD6B87" w:rsidP="0070305B">
      <w:pPr>
        <w:pStyle w:val="berschrift1"/>
      </w:pPr>
      <w:r>
        <w:lastRenderedPageBreak/>
        <w:t>Details zur r</w:t>
      </w:r>
      <w:r w:rsidR="0096772F" w:rsidRPr="0096772F">
        <w:t>echtliche</w:t>
      </w:r>
      <w:r>
        <w:t>n</w:t>
      </w:r>
      <w:r w:rsidR="0096772F" w:rsidRPr="0096772F">
        <w:t xml:space="preserve"> Vertretung</w:t>
      </w:r>
    </w:p>
    <w:p w:rsidR="00ED04AD" w:rsidRDefault="00ED04AD" w:rsidP="0096772F">
      <w:r w:rsidRPr="00ED04AD">
        <w:t>Für den Fall, dass Sie über einen kürzeren Zeitraum oder dauerhaft nicht handlungsfähig sind, sollten geeignete Vertrauenspersonen, die die Geschäfte weiterführen, benannt werden. Sie werden die Geschäftsführung übernehmen, bis Sie wieder „an Bord“ sind oder ein Nachfolger eingearbeitet ist. Diese Vertrauenspersonen sollten mit den notwendigen Vollmachten ausgestattet sein.</w:t>
      </w:r>
    </w:p>
    <w:p w:rsidR="0096772F" w:rsidRDefault="0096772F" w:rsidP="0096772F">
      <w:r w:rsidRPr="0096772F">
        <w:t>Vor allem bei einem längeren Ausfall brauchen Sie jemanden, der anstehende Rechtshandlungen „in Ihrem Namen“ vornehmen kann. Es gibt im Wesentlichen folgende Vertretungsarten:</w:t>
      </w:r>
    </w:p>
    <w:p w:rsidR="0096772F" w:rsidRDefault="0096772F" w:rsidP="0096772F">
      <w:pPr>
        <w:pStyle w:val="Listenabsatz"/>
        <w:numPr>
          <w:ilvl w:val="0"/>
          <w:numId w:val="11"/>
        </w:numPr>
      </w:pPr>
      <w:r w:rsidRPr="0096772F">
        <w:rPr>
          <w:b/>
        </w:rPr>
        <w:t>Prokura</w:t>
      </w:r>
      <w:r>
        <w:t>: Sie kann nur von einem im Firmenbuch protokollierten Unternehmer erteilt werden und berechtigt zu allen Vertretungshandlungen, die der Betrieb eines Unternehmens mit sich bringen kann (z.B. Abschluss von Dienstverträgen, Darlehensverträgen, Gründung und Auflösung von Filialen)</w:t>
      </w:r>
    </w:p>
    <w:p w:rsidR="0096772F" w:rsidRDefault="0096772F" w:rsidP="0096772F">
      <w:pPr>
        <w:pStyle w:val="Listenabsatz"/>
        <w:numPr>
          <w:ilvl w:val="0"/>
          <w:numId w:val="11"/>
        </w:numPr>
      </w:pPr>
      <w:r w:rsidRPr="0096772F">
        <w:rPr>
          <w:b/>
        </w:rPr>
        <w:t>Generalvollmacht</w:t>
      </w:r>
      <w:r>
        <w:t>: Der Vertreter ist grundsätzlich ermächtigt alle Geschäfte zu schließen, es sei denn es gibt eine besondere gesetzliche Regelung (z.B. ist die Vertretung vor Gericht Anwälten vorbehalten)</w:t>
      </w:r>
    </w:p>
    <w:p w:rsidR="0096772F" w:rsidRDefault="0096772F" w:rsidP="0096772F">
      <w:pPr>
        <w:pStyle w:val="Listenabsatz"/>
        <w:numPr>
          <w:ilvl w:val="0"/>
          <w:numId w:val="11"/>
        </w:numPr>
      </w:pPr>
      <w:r w:rsidRPr="0096772F">
        <w:rPr>
          <w:b/>
        </w:rPr>
        <w:t>Gattungsvollmacht</w:t>
      </w:r>
      <w:r>
        <w:t>: Der Vertreter ist berechtigt bestimmte Arten von Geschäften abzuschließen (z.B. Wareneinkäufe)</w:t>
      </w:r>
    </w:p>
    <w:p w:rsidR="0096772F" w:rsidRDefault="0096772F" w:rsidP="0096772F">
      <w:pPr>
        <w:pStyle w:val="Listenabsatz"/>
        <w:numPr>
          <w:ilvl w:val="0"/>
          <w:numId w:val="11"/>
        </w:numPr>
      </w:pPr>
      <w:r w:rsidRPr="0096772F">
        <w:rPr>
          <w:b/>
        </w:rPr>
        <w:t>Einzelvollmacht</w:t>
      </w:r>
      <w:r>
        <w:t>: Der Vertreter ist berechtigt ein spezielles, genau definiertes Geschäft abzuschließen. (z.B. Kauf der Maschine XY)</w:t>
      </w:r>
    </w:p>
    <w:p w:rsidR="0096772F" w:rsidRDefault="0096772F" w:rsidP="0096772F">
      <w:pPr>
        <w:pStyle w:val="Listenabsatz"/>
        <w:numPr>
          <w:ilvl w:val="0"/>
          <w:numId w:val="11"/>
        </w:numPr>
      </w:pPr>
      <w:r w:rsidRPr="0096772F">
        <w:rPr>
          <w:b/>
        </w:rPr>
        <w:t>Vorsorgevollmacht</w:t>
      </w:r>
      <w:r>
        <w:t>: Auf den nachhaltigen Verlust der Einsichtsfähigkeit können Sie sich durch eine rechtzeitig errichtete Vorsorgevollmacht vorbereiten.</w:t>
      </w:r>
    </w:p>
    <w:p w:rsidR="0096772F" w:rsidRDefault="0096772F" w:rsidP="0096772F">
      <w:r w:rsidRPr="0096772F">
        <w:t>Wenn Sie im Falle Ihres Ausfalls noch handlungsfähig sind, können Sie die jeweilige Vertretungsart anlassbezogen festlegen. Sie können diese Festlegung auch im Voraus planen. In jedem Fall hat diese Entscheidung weitreichende Konsequenzen und muss genau durchdacht werden. Lassen Sie sich juristisch beraten!</w:t>
      </w:r>
    </w:p>
    <w:p w:rsidR="0070305B" w:rsidRDefault="0070305B" w:rsidP="0070305B">
      <w:pPr>
        <w:pStyle w:val="berschrift1"/>
      </w:pPr>
      <w:r w:rsidRPr="004B2E91">
        <w:t>Mindestens einmal im Jahr sollten die Unterlagen auf Aktualität hin überprüft werden.</w:t>
      </w:r>
    </w:p>
    <w:p w:rsidR="0070305B" w:rsidRDefault="0070305B" w:rsidP="0070305B">
      <w:r w:rsidRPr="004256B5">
        <w:t>Der beste Notfallordner nützt nichts, wenn niemand weiß, dass er existiert. Sagen Sie also unbedingt</w:t>
      </w:r>
      <w:r w:rsidRPr="004256B5">
        <w:br/>
        <w:t xml:space="preserve">einer Vertrauensperson, dass es einen solchen Notfallordner gibt und wo Sie ihn aufbewahren! </w:t>
      </w:r>
      <w:r>
        <w:t xml:space="preserve">Dies gilt in immer stärkerem Ausmaß auch für elektronische Aufbewahrung oder Speicherung in einer (geschützten) Cloud. Betreiber solcher Datentresore sind oftmals nicht zur Herausgabe der Zugriffskennungen verpflichtet und die rechtliche Lage ist durch diverse Gerichtsurteile aktuell eher unsicher. </w:t>
      </w:r>
    </w:p>
    <w:p w:rsidR="00ED04AD" w:rsidRPr="0096772F" w:rsidRDefault="00ED04AD" w:rsidP="0096772F"/>
    <w:sectPr w:rsidR="00ED04AD" w:rsidRPr="0096772F" w:rsidSect="00460E4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E04" w:rsidRDefault="003E7E04" w:rsidP="004A2D90">
      <w:pPr>
        <w:spacing w:after="0"/>
      </w:pPr>
      <w:r>
        <w:separator/>
      </w:r>
    </w:p>
    <w:p w:rsidR="003E7E04" w:rsidRDefault="003E7E04"/>
  </w:endnote>
  <w:endnote w:type="continuationSeparator" w:id="0">
    <w:p w:rsidR="003E7E04" w:rsidRDefault="003E7E04" w:rsidP="004A2D90">
      <w:pPr>
        <w:spacing w:after="0"/>
      </w:pPr>
      <w:r>
        <w:continuationSeparator/>
      </w:r>
    </w:p>
    <w:p w:rsidR="003E7E04" w:rsidRDefault="003E7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swald">
    <w:panose1 w:val="00000500000000000000"/>
    <w:charset w:val="00"/>
    <w:family w:val="auto"/>
    <w:pitch w:val="variable"/>
    <w:sig w:usb0="20000207"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90" w:rsidRPr="0038699B" w:rsidRDefault="003E7E04" w:rsidP="00F94F50">
    <w:pPr>
      <w:pStyle w:val="Fuzeile"/>
      <w:jc w:val="right"/>
      <w:rPr>
        <w:color w:val="4BACC6" w:themeColor="accent5"/>
        <w14:textFill>
          <w14:solidFill>
            <w14:schemeClr w14:val="accent5">
              <w14:lumMod w14:val="95000"/>
              <w14:lumOff w14:val="5000"/>
              <w14:lumMod w14:val="75000"/>
              <w14:lumOff w14:val="25000"/>
            </w14:schemeClr>
          </w14:solidFill>
        </w14:textFill>
      </w:rPr>
    </w:pPr>
    <w:sdt>
      <w:sdtPr>
        <w:rPr>
          <w:color w:val="4BACC6" w:themeColor="accent5"/>
          <w14:textFill>
            <w14:solidFill>
              <w14:schemeClr w14:val="accent5">
                <w14:lumMod w14:val="95000"/>
                <w14:lumOff w14:val="5000"/>
                <w14:lumMod w14:val="75000"/>
                <w14:lumOff w14:val="25000"/>
              </w14:schemeClr>
            </w14:solidFill>
          </w14:textFill>
        </w:rPr>
        <w:id w:val="1229114696"/>
        <w:docPartObj>
          <w:docPartGallery w:val="Page Numbers (Bottom of Page)"/>
          <w:docPartUnique/>
        </w:docPartObj>
      </w:sdtPr>
      <w:sdtEndPr/>
      <w:sdtContent>
        <w:r w:rsidR="00F94F50" w:rsidRPr="0038699B">
          <w:rPr>
            <w:color w:val="4BACC6" w:themeColor="accent5"/>
            <w14:textFill>
              <w14:solidFill>
                <w14:schemeClr w14:val="accent5">
                  <w14:lumMod w14:val="95000"/>
                  <w14:lumOff w14:val="5000"/>
                  <w14:lumMod w14:val="75000"/>
                  <w14:lumOff w14:val="25000"/>
                </w14:schemeClr>
              </w14:solidFill>
            </w14:textFill>
          </w:rPr>
          <w:fldChar w:fldCharType="begin"/>
        </w:r>
        <w:r w:rsidR="00F94F50" w:rsidRPr="0038699B">
          <w:rPr>
            <w:color w:val="4BACC6" w:themeColor="accent5"/>
            <w14:textFill>
              <w14:solidFill>
                <w14:schemeClr w14:val="accent5">
                  <w14:lumMod w14:val="95000"/>
                  <w14:lumOff w14:val="5000"/>
                  <w14:lumMod w14:val="75000"/>
                  <w14:lumOff w14:val="25000"/>
                </w14:schemeClr>
              </w14:solidFill>
            </w14:textFill>
          </w:rPr>
          <w:instrText>PAGE   \* MERGEFORMAT</w:instrText>
        </w:r>
        <w:r w:rsidR="00F94F50" w:rsidRPr="0038699B">
          <w:rPr>
            <w:color w:val="4BACC6" w:themeColor="accent5"/>
            <w14:textFill>
              <w14:solidFill>
                <w14:schemeClr w14:val="accent5">
                  <w14:lumMod w14:val="95000"/>
                  <w14:lumOff w14:val="5000"/>
                  <w14:lumMod w14:val="75000"/>
                  <w14:lumOff w14:val="25000"/>
                </w14:schemeClr>
              </w14:solidFill>
            </w14:textFill>
          </w:rPr>
          <w:fldChar w:fldCharType="separate"/>
        </w:r>
        <w:r w:rsidR="0070305B" w:rsidRPr="0070305B">
          <w:rPr>
            <w:noProof/>
            <w:color w:val="4BACC6" w:themeColor="accent5"/>
            <w:lang w:val="de-DE"/>
            <w14:textFill>
              <w14:solidFill>
                <w14:schemeClr w14:val="accent5">
                  <w14:lumMod w14:val="95000"/>
                  <w14:lumOff w14:val="5000"/>
                  <w14:lumMod w14:val="75000"/>
                  <w14:lumOff w14:val="25000"/>
                </w14:schemeClr>
              </w14:solidFill>
            </w14:textFill>
          </w:rPr>
          <w:t>1</w:t>
        </w:r>
        <w:r w:rsidR="00F94F50" w:rsidRPr="0038699B">
          <w:rPr>
            <w:color w:val="4BACC6" w:themeColor="accent5"/>
            <w14:textFill>
              <w14:solidFill>
                <w14:schemeClr w14:val="accent5">
                  <w14:lumMod w14:val="95000"/>
                  <w14:lumOff w14:val="5000"/>
                  <w14:lumMod w14:val="75000"/>
                  <w14:lumOff w14:val="25000"/>
                </w14:schemeClr>
              </w14:solidFill>
            </w14:textFill>
          </w:rPr>
          <w:fldChar w:fldCharType="end"/>
        </w:r>
      </w:sdtContent>
    </w:sdt>
  </w:p>
  <w:p w:rsidR="00000000" w:rsidRDefault="003E7E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E04" w:rsidRDefault="003E7E04" w:rsidP="004A2D90">
      <w:pPr>
        <w:spacing w:after="0"/>
      </w:pPr>
      <w:r>
        <w:separator/>
      </w:r>
    </w:p>
    <w:p w:rsidR="003E7E04" w:rsidRDefault="003E7E04"/>
  </w:footnote>
  <w:footnote w:type="continuationSeparator" w:id="0">
    <w:p w:rsidR="003E7E04" w:rsidRDefault="003E7E04" w:rsidP="004A2D90">
      <w:pPr>
        <w:spacing w:after="0"/>
      </w:pPr>
      <w:r>
        <w:continuationSeparator/>
      </w:r>
    </w:p>
    <w:p w:rsidR="003E7E04" w:rsidRDefault="003E7E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90" w:rsidRPr="00AF057D" w:rsidRDefault="00BA0DC9" w:rsidP="00AF057D">
    <w:pPr>
      <w:pStyle w:val="Kopfzeile"/>
    </w:pPr>
    <w:r>
      <w:rPr>
        <w:noProof/>
        <w:lang w:eastAsia="de-AT"/>
      </w:rPr>
      <mc:AlternateContent>
        <mc:Choice Requires="wps">
          <w:drawing>
            <wp:anchor distT="0" distB="0" distL="114300" distR="114300" simplePos="0" relativeHeight="251661312" behindDoc="0" locked="0" layoutInCell="1" allowOverlap="1" wp14:anchorId="285ED1B8" wp14:editId="58A055DC">
              <wp:simplePos x="0" y="0"/>
              <wp:positionH relativeFrom="margin">
                <wp:align>center</wp:align>
              </wp:positionH>
              <wp:positionV relativeFrom="page">
                <wp:align>bottom</wp:align>
              </wp:positionV>
              <wp:extent cx="2520000" cy="576000"/>
              <wp:effectExtent l="0" t="0" r="0" b="0"/>
              <wp:wrapNone/>
              <wp:docPr id="4" name="Textfeld 4"/>
              <wp:cNvGraphicFramePr/>
              <a:graphic xmlns:a="http://schemas.openxmlformats.org/drawingml/2006/main">
                <a:graphicData uri="http://schemas.microsoft.com/office/word/2010/wordprocessingShape">
                  <wps:wsp>
                    <wps:cNvSpPr txBox="1"/>
                    <wps:spPr>
                      <a:xfrm>
                        <a:off x="0" y="0"/>
                        <a:ext cx="2520000" cy="576000"/>
                      </a:xfrm>
                      <a:prstGeom prst="rect">
                        <a:avLst/>
                      </a:prstGeom>
                      <a:solidFill>
                        <a:schemeClr val="accent5">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0DC9" w:rsidRPr="00460E43" w:rsidRDefault="00460E43" w:rsidP="00BA0DC9">
                          <w:pPr>
                            <w:pStyle w:val="Fuzeile"/>
                            <w:jc w:val="center"/>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pPr>
                          <w:r w:rsidRPr="00460E43">
                            <w:rPr>
                              <w:rFonts w:asciiTheme="minorHAnsi" w:hAnsiTheme="minorHAnsi" w:cstheme="minorHAnsi"/>
                              <w:color w:val="FFFFFF" w:themeColor="background1"/>
                              <w:sz w:val="24"/>
                              <w:lang w:val="de-DE"/>
                              <w14:textFill>
                                <w14:solidFill>
                                  <w14:schemeClr w14:val="bg1">
                                    <w14:lumMod w14:val="95000"/>
                                    <w14:lumOff w14:val="5000"/>
                                    <w14:lumMod w14:val="75000"/>
                                    <w14:lumOff w14:val="25000"/>
                                  </w14:schemeClr>
                                </w14:solidFill>
                              </w14:textFill>
                            </w:rPr>
                            <w:t xml:space="preserve">Seite </w:t>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fldChar w:fldCharType="begin"/>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instrText>PAGE  \* Arabic  \* MERGEFORMAT</w:instrText>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fldChar w:fldCharType="separate"/>
                          </w:r>
                          <w:r w:rsidR="0070305B" w:rsidRPr="0070305B">
                            <w:rPr>
                              <w:rFonts w:asciiTheme="minorHAnsi" w:hAnsiTheme="minorHAnsi" w:cstheme="minorHAnsi"/>
                              <w:noProof/>
                              <w:color w:val="FFFFFF" w:themeColor="background1"/>
                              <w:sz w:val="24"/>
                              <w:lang w:val="de-DE"/>
                              <w14:textFill>
                                <w14:solidFill>
                                  <w14:schemeClr w14:val="bg1">
                                    <w14:lumMod w14:val="95000"/>
                                    <w14:lumOff w14:val="5000"/>
                                    <w14:lumMod w14:val="75000"/>
                                    <w14:lumOff w14:val="25000"/>
                                  </w14:schemeClr>
                                </w14:solidFill>
                              </w14:textFill>
                            </w:rPr>
                            <w:t>1</w:t>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fldChar w:fldCharType="end"/>
                          </w:r>
                          <w:r w:rsidRPr="00460E43">
                            <w:rPr>
                              <w:rFonts w:asciiTheme="minorHAnsi" w:hAnsiTheme="minorHAnsi" w:cstheme="minorHAnsi"/>
                              <w:color w:val="FFFFFF" w:themeColor="background1"/>
                              <w:sz w:val="24"/>
                              <w:lang w:val="de-DE"/>
                              <w14:textFill>
                                <w14:solidFill>
                                  <w14:schemeClr w14:val="bg1">
                                    <w14:lumMod w14:val="95000"/>
                                    <w14:lumOff w14:val="5000"/>
                                    <w14:lumMod w14:val="75000"/>
                                    <w14:lumOff w14:val="25000"/>
                                  </w14:schemeClr>
                                </w14:solidFill>
                              </w14:textFill>
                            </w:rPr>
                            <w:t xml:space="preserve"> von </w:t>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fldChar w:fldCharType="begin"/>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instrText>NUMPAGES  \* Arabic  \* MERGEFORMAT</w:instrText>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fldChar w:fldCharType="separate"/>
                          </w:r>
                          <w:r w:rsidR="0070305B" w:rsidRPr="0070305B">
                            <w:rPr>
                              <w:rFonts w:asciiTheme="minorHAnsi" w:hAnsiTheme="minorHAnsi" w:cstheme="minorHAnsi"/>
                              <w:noProof/>
                              <w:color w:val="FFFFFF" w:themeColor="background1"/>
                              <w:sz w:val="24"/>
                              <w:lang w:val="de-DE"/>
                              <w14:textFill>
                                <w14:solidFill>
                                  <w14:schemeClr w14:val="bg1">
                                    <w14:lumMod w14:val="95000"/>
                                    <w14:lumOff w14:val="5000"/>
                                    <w14:lumMod w14:val="75000"/>
                                    <w14:lumOff w14:val="25000"/>
                                  </w14:schemeClr>
                                </w14:solidFill>
                              </w14:textFill>
                            </w:rPr>
                            <w:t>3</w:t>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fldChar w:fldCharType="end"/>
                          </w:r>
                        </w:p>
                        <w:p w:rsidR="00BA0DC9" w:rsidRPr="00460E43" w:rsidRDefault="00FF626F" w:rsidP="00BA0DC9">
                          <w:pPr>
                            <w:pStyle w:val="Fuzeile"/>
                            <w:jc w:val="center"/>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pPr>
                          <w:r>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t>Notfallplan – Notfallkoffer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0;margin-top:0;width:198.45pt;height:45.35pt;z-index:251661312;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pmQIAALIFAAAOAAAAZHJzL2Uyb0RvYy54bWysVEtvEzEQviPxHyzfySYhSSHqpgqtgpBC&#10;W5Ginh2v3VjYHmM72Q2/nrF386DAoYjL7tjzzevzzFxeNUaTnfBBgS3poNenRFgOlbJPJf36sHjz&#10;jpIQma2YBitKuheBXs1ev7qs3VQMYQO6Ep6gExumtSvpJkY3LYrAN8Kw0AMnLColeMMiHv1TUXlW&#10;o3eji2G/Pylq8JXzwEUIeHvTKuks+5dS8HgnZRCR6JJibjF/ff6u07eYXbLpk2duo3iXBvuHLAxT&#10;FoMeXd2wyMjWq99cGcU9BJCxx8EUIKXiIteA1Qz6z6pZbZgTuRYkJ7gjTeH/ueW3u3tPVFXSESWW&#10;GXyiB9FEKXRFRomd2oUpglYOYbH5AA2+8uE+4GUqupHepD+WQ1CPPO+P3KIzwvFyOMbn6qOKo258&#10;MUkyui9O1s6H+FGAIUkoqce3y5Sy3TLEFnqApGABtKoWSut8SP0irrUnO4YvzTgXNo6zud6az1C1&#10;9xfjU9jcYskkJ/GLN21JXdLJ23E/e7CQwrQZaJvCidxZXVqJoZaJLMW9Fgmj7RchkdlMyF9zzFwi&#10;CRmdUBJDvcSww5+yeolxWwda5Mhg49HYKAs+V3/kqaWw+nZIWbZ4pO+s7iTGZt10nbOGao+N46Ed&#10;vOD4QuHrLlmI98zjpGFD4PaId/iRGpB16CRKNuB//Ok+4XEAUEtJjZNb0vB9y7ygRH+yOBrvB6NR&#10;GvV8GI0vhnjw55r1ucZuzTVgywxwTzmexYSP+iBKD+YRl8w8RUUVsxxjlzQexOvY7hNcUlzM5xmE&#10;w+1YXNqV48l1ojf17kPzyLzrGjziaNzCYcbZ9Fmft9hkaWG+jSBVHoJEcMtqRzwuhtzB3RJLm+f8&#10;nFGnVTv7CQAA//8DAFBLAwQUAAYACAAAACEALj0heNsAAAAEAQAADwAAAGRycy9kb3ducmV2Lnht&#10;bEyPzU7DMBCE70h9B2uRuCDqUKSUhDgVQuLKT8qBoxsvSUS8dmOnTXh6Fi7tZaXRjGa+LTaT7cUB&#10;h9A5UnC7TEAg1c501Cj42D7f3IMIUZPRvSNUMGOATbm4KHRu3JHe8VDFRnAJhVwraGP0uZShbtHq&#10;sHQeib0vN1gdWQ6NNIM+crnt5SpJUml1R7zQao9PLdbf1WgV0DjPwTT0cl19blfSv+79z1uq1NXl&#10;9PgAIuIUT2H4w2d0KJlp50YyQfQK+JH4f9m7y9IMxE5BlqxBloU8hy9/AQAA//8DAFBLAQItABQA&#10;BgAIAAAAIQC2gziS/gAAAOEBAAATAAAAAAAAAAAAAAAAAAAAAABbQ29udGVudF9UeXBlc10ueG1s&#10;UEsBAi0AFAAGAAgAAAAhADj9If/WAAAAlAEAAAsAAAAAAAAAAAAAAAAALwEAAF9yZWxzLy5yZWxz&#10;UEsBAi0AFAAGAAgAAAAhAD6PCWmZAgAAsgUAAA4AAAAAAAAAAAAAAAAALgIAAGRycy9lMm9Eb2Mu&#10;eG1sUEsBAi0AFAAGAAgAAAAhAC49IXjbAAAABAEAAA8AAAAAAAAAAAAAAAAA8wQAAGRycy9kb3du&#10;cmV2LnhtbFBLBQYAAAAABAAEAPMAAAD7BQAAAAA=&#10;" fillcolor="#31849b [2408]" stroked="f" strokeweight=".5pt">
              <v:textbox>
                <w:txbxContent>
                  <w:p w:rsidR="00BA0DC9" w:rsidRPr="00460E43" w:rsidRDefault="00460E43" w:rsidP="00BA0DC9">
                    <w:pPr>
                      <w:pStyle w:val="Fuzeile"/>
                      <w:jc w:val="center"/>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pPr>
                    <w:r w:rsidRPr="00460E43">
                      <w:rPr>
                        <w:rFonts w:asciiTheme="minorHAnsi" w:hAnsiTheme="minorHAnsi" w:cstheme="minorHAnsi"/>
                        <w:color w:val="FFFFFF" w:themeColor="background1"/>
                        <w:sz w:val="24"/>
                        <w:lang w:val="de-DE"/>
                        <w14:textFill>
                          <w14:solidFill>
                            <w14:schemeClr w14:val="bg1">
                              <w14:lumMod w14:val="95000"/>
                              <w14:lumOff w14:val="5000"/>
                              <w14:lumMod w14:val="75000"/>
                              <w14:lumOff w14:val="25000"/>
                            </w14:schemeClr>
                          </w14:solidFill>
                        </w14:textFill>
                      </w:rPr>
                      <w:t xml:space="preserve">Seite </w:t>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fldChar w:fldCharType="begin"/>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instrText>PAGE  \* Arabic  \* MERGEFORMAT</w:instrText>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fldChar w:fldCharType="separate"/>
                    </w:r>
                    <w:r w:rsidR="0070305B" w:rsidRPr="0070305B">
                      <w:rPr>
                        <w:rFonts w:asciiTheme="minorHAnsi" w:hAnsiTheme="minorHAnsi" w:cstheme="minorHAnsi"/>
                        <w:noProof/>
                        <w:color w:val="FFFFFF" w:themeColor="background1"/>
                        <w:sz w:val="24"/>
                        <w:lang w:val="de-DE"/>
                        <w14:textFill>
                          <w14:solidFill>
                            <w14:schemeClr w14:val="bg1">
                              <w14:lumMod w14:val="95000"/>
                              <w14:lumOff w14:val="5000"/>
                              <w14:lumMod w14:val="75000"/>
                              <w14:lumOff w14:val="25000"/>
                            </w14:schemeClr>
                          </w14:solidFill>
                        </w14:textFill>
                      </w:rPr>
                      <w:t>1</w:t>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fldChar w:fldCharType="end"/>
                    </w:r>
                    <w:r w:rsidRPr="00460E43">
                      <w:rPr>
                        <w:rFonts w:asciiTheme="minorHAnsi" w:hAnsiTheme="minorHAnsi" w:cstheme="minorHAnsi"/>
                        <w:color w:val="FFFFFF" w:themeColor="background1"/>
                        <w:sz w:val="24"/>
                        <w:lang w:val="de-DE"/>
                        <w14:textFill>
                          <w14:solidFill>
                            <w14:schemeClr w14:val="bg1">
                              <w14:lumMod w14:val="95000"/>
                              <w14:lumOff w14:val="5000"/>
                              <w14:lumMod w14:val="75000"/>
                              <w14:lumOff w14:val="25000"/>
                            </w14:schemeClr>
                          </w14:solidFill>
                        </w14:textFill>
                      </w:rPr>
                      <w:t xml:space="preserve"> von </w:t>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fldChar w:fldCharType="begin"/>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instrText>NUMPAGES  \* Arabic  \* MERGEFORMAT</w:instrText>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fldChar w:fldCharType="separate"/>
                    </w:r>
                    <w:r w:rsidR="0070305B" w:rsidRPr="0070305B">
                      <w:rPr>
                        <w:rFonts w:asciiTheme="minorHAnsi" w:hAnsiTheme="minorHAnsi" w:cstheme="minorHAnsi"/>
                        <w:noProof/>
                        <w:color w:val="FFFFFF" w:themeColor="background1"/>
                        <w:sz w:val="24"/>
                        <w:lang w:val="de-DE"/>
                        <w14:textFill>
                          <w14:solidFill>
                            <w14:schemeClr w14:val="bg1">
                              <w14:lumMod w14:val="95000"/>
                              <w14:lumOff w14:val="5000"/>
                              <w14:lumMod w14:val="75000"/>
                              <w14:lumOff w14:val="25000"/>
                            </w14:schemeClr>
                          </w14:solidFill>
                        </w14:textFill>
                      </w:rPr>
                      <w:t>3</w:t>
                    </w: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fldChar w:fldCharType="end"/>
                    </w:r>
                  </w:p>
                  <w:p w:rsidR="00BA0DC9" w:rsidRPr="00460E43" w:rsidRDefault="00FF626F" w:rsidP="00BA0DC9">
                    <w:pPr>
                      <w:pStyle w:val="Fuzeile"/>
                      <w:jc w:val="center"/>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pPr>
                    <w:r>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t>Notfallplan – Notfallkoffer</w:t>
                    </w:r>
                  </w:p>
                </w:txbxContent>
              </v:textbox>
              <w10:wrap anchorx="margin" anchory="page"/>
            </v:shape>
          </w:pict>
        </mc:Fallback>
      </mc:AlternateContent>
    </w:r>
    <w:r w:rsidR="00AF057D">
      <w:rPr>
        <w:noProof/>
        <w:lang w:eastAsia="de-AT"/>
      </w:rPr>
      <mc:AlternateContent>
        <mc:Choice Requires="wps">
          <w:drawing>
            <wp:anchor distT="0" distB="0" distL="114300" distR="114300" simplePos="0" relativeHeight="251659264" behindDoc="0" locked="0" layoutInCell="1" allowOverlap="1" wp14:anchorId="1A0AC6D8" wp14:editId="2A7B11DB">
              <wp:simplePos x="0" y="0"/>
              <wp:positionH relativeFrom="margin">
                <wp:align>center</wp:align>
              </wp:positionH>
              <wp:positionV relativeFrom="page">
                <wp:posOffset>-36195</wp:posOffset>
              </wp:positionV>
              <wp:extent cx="2520000" cy="612000"/>
              <wp:effectExtent l="0" t="0" r="0" b="0"/>
              <wp:wrapNone/>
              <wp:docPr id="5" name="Textfeld 5"/>
              <wp:cNvGraphicFramePr/>
              <a:graphic xmlns:a="http://schemas.openxmlformats.org/drawingml/2006/main">
                <a:graphicData uri="http://schemas.microsoft.com/office/word/2010/wordprocessingShape">
                  <wps:wsp>
                    <wps:cNvSpPr txBox="1"/>
                    <wps:spPr>
                      <a:xfrm>
                        <a:off x="0" y="0"/>
                        <a:ext cx="2520000" cy="612000"/>
                      </a:xfrm>
                      <a:prstGeom prst="rect">
                        <a:avLst/>
                      </a:prstGeom>
                      <a:solidFill>
                        <a:schemeClr val="accent5">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057D" w:rsidRPr="00460E43" w:rsidRDefault="00AF057D" w:rsidP="00AF057D">
                          <w:pPr>
                            <w:spacing w:after="0"/>
                            <w:jc w:val="center"/>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pP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t>michael@holub.or.at</w:t>
                          </w:r>
                        </w:p>
                        <w:p w:rsidR="00BA0DC9" w:rsidRPr="00460E43" w:rsidRDefault="00BA0DC9" w:rsidP="00AF057D">
                          <w:pPr>
                            <w:spacing w:after="0"/>
                            <w:jc w:val="center"/>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pP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t>0664 / 531-78-83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7" type="#_x0000_t202" style="position:absolute;left:0;text-align:left;margin-left:0;margin-top:-2.85pt;width:198.45pt;height:48.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s6mwIAALkFAAAOAAAAZHJzL2Uyb0RvYy54bWysVEtvEzEQviPxHyzf6Sah20LUTRVaFSGV&#10;tqJFPTteu1lhe4ztZDf8ema8mwcFDkVcdseeb16fZ+bsvLOGrVWIDbiKj49GnCknoW7cU8W/Ply9&#10;ecdZTMLVwoBTFd+oyM9nr1+dtX6qJrAEU6vA0ImL09ZXfJmSnxZFlEtlRTwCrxwqNQQrEh7DU1EH&#10;0aJ3a4rJaHRStBBqH0CqGPH2slfyWfavtZLpVuuoEjMVx9xS/ob8XdC3mJ2J6VMQftnIIQ3xD1lY&#10;0TgMunN1KZJgq9D85so2MkAEnY4k2AK0bqTKNWA149Gzau6XwqtcC5IT/Y6m+P/cypv1XWBNXfGS&#10;MycsPtGD6pJWpmYlsdP6OEXQvUdY6j5Ah6+8vY94SUV3Olj6YzkM9cjzZsctOmMSLyclPtcIVRJ1&#10;J2M6kJtib+1DTB8VWEZCxQO+XaZUrK9j6qFbCAWLYJr6qjEmH6hf1IUJbC3wpYWUyqUym5uV/Qx1&#10;f39a7sPmFiOTnMQv3oxjLSb5thxlDw4oTJ+BcRRO5c4a0iKGeiaylDZGEca4L0ojs5mQv+aYuUQS&#10;MppQGkO9xHDA77N6iXFfB1rkyODSztg2DkKufsdTT2H9bZuy7vFI30HdJKZu0eWW2jXKAuoN9k+A&#10;fv6il1cNPvK1iOlOBBw47AtcIukWP9oAkg+DxNkSwo8/3RMe5wC1nLU4wBWP31ciKM7MJ4cT8n58&#10;fEwTnw/H5ekED+FQszjUuJW9AOycMa4rL7NI+GS2og5gH3HXzCkqqoSTGLvii614kfq1grtKqvk8&#10;g3DGvUjX7t5Lck0sUws/dI8i+KHPE07IDWxHXUyftXuPJUsH81UC3eRZIJ57Vgf+cT/kRh52GS2g&#10;w3NG7Tfu7CcAAAD//wMAUEsDBBQABgAIAAAAIQBJnEaJ3QAAAAYBAAAPAAAAZHJzL2Rvd25yZXYu&#10;eG1sTI9BT8JAFITvJvyHzSPxBltFgda+EjWa6AESwXDedp9ttfu2dhdY/73rCY+Tmcx8k6+C6cSR&#10;BtdaRriaJiCIK6tbrhHed8+TJQjnFWvVWSaEH3KwKkYXucq0PfEbHbe+FrGEXaYQGu/7TEpXNWSU&#10;m9qeOHofdjDKRznUUg/qFMtNJ6+TZC6NajkuNKqnx4aqr+3BIPDsRm54364fwmv43oSX8ulzXyJe&#10;jsP9HQhPwZ/D8Icf0aGITKU9sHaiQ4hHPMLkdgEiurN0noIoEdJkAbLI5X/84hcAAP//AwBQSwEC&#10;LQAUAAYACAAAACEAtoM4kv4AAADhAQAAEwAAAAAAAAAAAAAAAAAAAAAAW0NvbnRlbnRfVHlwZXNd&#10;LnhtbFBLAQItABQABgAIAAAAIQA4/SH/1gAAAJQBAAALAAAAAAAAAAAAAAAAAC8BAABfcmVscy8u&#10;cmVsc1BLAQItABQABgAIAAAAIQAWdts6mwIAALkFAAAOAAAAAAAAAAAAAAAAAC4CAABkcnMvZTJv&#10;RG9jLnhtbFBLAQItABQABgAIAAAAIQBJnEaJ3QAAAAYBAAAPAAAAAAAAAAAAAAAAAPUEAABkcnMv&#10;ZG93bnJldi54bWxQSwUGAAAAAAQABADzAAAA/wUAAAAA&#10;" fillcolor="#31849b [2408]" stroked="f" strokeweight=".5pt">
              <v:textbox>
                <w:txbxContent>
                  <w:p w:rsidR="00AF057D" w:rsidRPr="00460E43" w:rsidRDefault="00AF057D" w:rsidP="00AF057D">
                    <w:pPr>
                      <w:spacing w:after="0"/>
                      <w:jc w:val="center"/>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pP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t>michael@holub.or.at</w:t>
                    </w:r>
                  </w:p>
                  <w:p w:rsidR="00BA0DC9" w:rsidRPr="00460E43" w:rsidRDefault="00BA0DC9" w:rsidP="00AF057D">
                    <w:pPr>
                      <w:spacing w:after="0"/>
                      <w:jc w:val="center"/>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pPr>
                    <w:r w:rsidRPr="00460E43">
                      <w:rPr>
                        <w:rFonts w:asciiTheme="minorHAnsi" w:hAnsiTheme="minorHAnsi" w:cstheme="minorHAnsi"/>
                        <w:color w:val="FFFFFF" w:themeColor="background1"/>
                        <w:sz w:val="24"/>
                        <w14:textFill>
                          <w14:solidFill>
                            <w14:schemeClr w14:val="bg1">
                              <w14:lumMod w14:val="95000"/>
                              <w14:lumOff w14:val="5000"/>
                              <w14:lumMod w14:val="75000"/>
                              <w14:lumOff w14:val="25000"/>
                            </w14:schemeClr>
                          </w14:solidFill>
                        </w14:textFill>
                      </w:rPr>
                      <w:t>0664 / 531-78-83</w:t>
                    </w:r>
                  </w:p>
                </w:txbxContent>
              </v:textbox>
              <w10:wrap anchorx="margin" anchory="page"/>
            </v:shape>
          </w:pict>
        </mc:Fallback>
      </mc:AlternateContent>
    </w:r>
  </w:p>
  <w:p w:rsidR="00000000" w:rsidRDefault="003E7E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F22"/>
    <w:multiLevelType w:val="hybridMultilevel"/>
    <w:tmpl w:val="B792FC1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D0F37E4"/>
    <w:multiLevelType w:val="hybridMultilevel"/>
    <w:tmpl w:val="F5707CB6"/>
    <w:lvl w:ilvl="0" w:tplc="0C07000B">
      <w:start w:val="1"/>
      <w:numFmt w:val="bullet"/>
      <w:lvlText w:val=""/>
      <w:lvlJc w:val="left"/>
      <w:pPr>
        <w:ind w:left="720" w:hanging="360"/>
      </w:pPr>
      <w:rPr>
        <w:rFonts w:ascii="Wingdings" w:hAnsi="Wingdings" w:hint="default"/>
      </w:rPr>
    </w:lvl>
    <w:lvl w:ilvl="1" w:tplc="0C07000B">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DCA7985"/>
    <w:multiLevelType w:val="hybridMultilevel"/>
    <w:tmpl w:val="E6F603AC"/>
    <w:lvl w:ilvl="0" w:tplc="82AEEEC4">
      <w:start w:val="1"/>
      <w:numFmt w:val="bullet"/>
      <w:lvlText w:val="}"/>
      <w:lvlJc w:val="left"/>
      <w:pPr>
        <w:ind w:left="720" w:hanging="360"/>
      </w:pPr>
      <w:rPr>
        <w:rFonts w:ascii="Wingdings 3" w:hAnsi="Wingdings 3" w:hint="default"/>
        <w:color w:val="31849B"/>
      </w:rPr>
    </w:lvl>
    <w:lvl w:ilvl="1" w:tplc="82AEEEC4">
      <w:start w:val="1"/>
      <w:numFmt w:val="bullet"/>
      <w:lvlText w:val="}"/>
      <w:lvlJc w:val="left"/>
      <w:pPr>
        <w:ind w:left="1440" w:hanging="360"/>
      </w:pPr>
      <w:rPr>
        <w:rFonts w:ascii="Wingdings 3" w:hAnsi="Wingdings 3" w:hint="default"/>
        <w:color w:val="31849B"/>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3">
    <w:nsid w:val="327A1D35"/>
    <w:multiLevelType w:val="hybridMultilevel"/>
    <w:tmpl w:val="43265BBC"/>
    <w:lvl w:ilvl="0" w:tplc="82AEEEC4">
      <w:start w:val="1"/>
      <w:numFmt w:val="bullet"/>
      <w:lvlText w:val="}"/>
      <w:lvlJc w:val="left"/>
      <w:pPr>
        <w:ind w:left="720" w:hanging="360"/>
      </w:pPr>
      <w:rPr>
        <w:rFonts w:ascii="Wingdings 3" w:hAnsi="Wingdings 3" w:hint="default"/>
        <w:color w:val="31849B" w:themeColor="accent5" w:themeShade="B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CA30A5C"/>
    <w:multiLevelType w:val="hybridMultilevel"/>
    <w:tmpl w:val="421CA294"/>
    <w:lvl w:ilvl="0" w:tplc="0C07000B">
      <w:start w:val="1"/>
      <w:numFmt w:val="bullet"/>
      <w:lvlText w:val=""/>
      <w:lvlJc w:val="left"/>
      <w:pPr>
        <w:ind w:left="720" w:hanging="360"/>
      </w:pPr>
      <w:rPr>
        <w:rFonts w:ascii="Wingdings" w:hAnsi="Wingdings" w:hint="default"/>
      </w:rPr>
    </w:lvl>
    <w:lvl w:ilvl="1" w:tplc="0C07000B">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E883B45"/>
    <w:multiLevelType w:val="hybridMultilevel"/>
    <w:tmpl w:val="6D7811C6"/>
    <w:lvl w:ilvl="0" w:tplc="0C07000B">
      <w:start w:val="1"/>
      <w:numFmt w:val="bullet"/>
      <w:lvlText w:val=""/>
      <w:lvlJc w:val="left"/>
      <w:pPr>
        <w:ind w:left="720" w:hanging="360"/>
      </w:pPr>
      <w:rPr>
        <w:rFonts w:ascii="Wingdings" w:hAnsi="Wingdings" w:hint="default"/>
      </w:rPr>
    </w:lvl>
    <w:lvl w:ilvl="1" w:tplc="0C07000B">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2D648F9"/>
    <w:multiLevelType w:val="hybridMultilevel"/>
    <w:tmpl w:val="6DA0248C"/>
    <w:lvl w:ilvl="0" w:tplc="82AEEEC4">
      <w:start w:val="1"/>
      <w:numFmt w:val="bullet"/>
      <w:lvlText w:val="}"/>
      <w:lvlJc w:val="left"/>
      <w:pPr>
        <w:ind w:left="720" w:hanging="360"/>
      </w:pPr>
      <w:rPr>
        <w:rFonts w:ascii="Wingdings 3" w:hAnsi="Wingdings 3" w:hint="default"/>
        <w:color w:val="31849B" w:themeColor="accent5" w:themeShade="B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56FC4BD2"/>
    <w:multiLevelType w:val="hybridMultilevel"/>
    <w:tmpl w:val="26329B08"/>
    <w:lvl w:ilvl="0" w:tplc="0C07000B">
      <w:start w:val="1"/>
      <w:numFmt w:val="bullet"/>
      <w:lvlText w:val=""/>
      <w:lvlJc w:val="left"/>
      <w:pPr>
        <w:ind w:left="720" w:hanging="360"/>
      </w:pPr>
      <w:rPr>
        <w:rFonts w:ascii="Wingdings" w:hAnsi="Wingdings" w:hint="default"/>
      </w:rPr>
    </w:lvl>
    <w:lvl w:ilvl="1" w:tplc="0C07000B">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6D8A0771"/>
    <w:multiLevelType w:val="hybridMultilevel"/>
    <w:tmpl w:val="51A49166"/>
    <w:lvl w:ilvl="0" w:tplc="82AEEEC4">
      <w:start w:val="1"/>
      <w:numFmt w:val="bullet"/>
      <w:lvlText w:val="}"/>
      <w:lvlJc w:val="left"/>
      <w:pPr>
        <w:ind w:left="720" w:hanging="360"/>
      </w:pPr>
      <w:rPr>
        <w:rFonts w:ascii="Wingdings 3" w:hAnsi="Wingdings 3" w:hint="default"/>
        <w:color w:val="31849B" w:themeColor="accent5" w:themeShade="B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79405365"/>
    <w:multiLevelType w:val="hybridMultilevel"/>
    <w:tmpl w:val="142077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7EE203B8"/>
    <w:multiLevelType w:val="hybridMultilevel"/>
    <w:tmpl w:val="916ED59E"/>
    <w:lvl w:ilvl="0" w:tplc="82AEEEC4">
      <w:start w:val="1"/>
      <w:numFmt w:val="bullet"/>
      <w:lvlText w:val="}"/>
      <w:lvlJc w:val="left"/>
      <w:pPr>
        <w:ind w:left="720" w:hanging="360"/>
      </w:pPr>
      <w:rPr>
        <w:rFonts w:ascii="Wingdings 3" w:hAnsi="Wingdings 3" w:hint="default"/>
        <w:color w:val="31849B" w:themeColor="accent5" w:themeShade="B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
  </w:num>
  <w:num w:numId="5">
    <w:abstractNumId w:val="7"/>
  </w:num>
  <w:num w:numId="6">
    <w:abstractNumId w:val="0"/>
  </w:num>
  <w:num w:numId="7">
    <w:abstractNumId w:val="2"/>
  </w:num>
  <w:num w:numId="8">
    <w:abstractNumId w:val="3"/>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6F"/>
    <w:rsid w:val="0000273F"/>
    <w:rsid w:val="00032596"/>
    <w:rsid w:val="00057B7A"/>
    <w:rsid w:val="001D50F2"/>
    <w:rsid w:val="001E43D3"/>
    <w:rsid w:val="00222A47"/>
    <w:rsid w:val="002618BB"/>
    <w:rsid w:val="002A6B11"/>
    <w:rsid w:val="002C78B1"/>
    <w:rsid w:val="00314EDD"/>
    <w:rsid w:val="0038699B"/>
    <w:rsid w:val="003D33B6"/>
    <w:rsid w:val="003E7E04"/>
    <w:rsid w:val="00407D4B"/>
    <w:rsid w:val="004256B5"/>
    <w:rsid w:val="0044115B"/>
    <w:rsid w:val="00460E43"/>
    <w:rsid w:val="004A2D90"/>
    <w:rsid w:val="004B2E91"/>
    <w:rsid w:val="00516276"/>
    <w:rsid w:val="00553B7E"/>
    <w:rsid w:val="00561186"/>
    <w:rsid w:val="0057495A"/>
    <w:rsid w:val="00581031"/>
    <w:rsid w:val="00590F31"/>
    <w:rsid w:val="005B4127"/>
    <w:rsid w:val="005D28B6"/>
    <w:rsid w:val="00661A24"/>
    <w:rsid w:val="006920BA"/>
    <w:rsid w:val="006F394F"/>
    <w:rsid w:val="006F76E2"/>
    <w:rsid w:val="0070057F"/>
    <w:rsid w:val="0070305B"/>
    <w:rsid w:val="007A2320"/>
    <w:rsid w:val="007B6D2A"/>
    <w:rsid w:val="007E0FB6"/>
    <w:rsid w:val="0082160D"/>
    <w:rsid w:val="00865A00"/>
    <w:rsid w:val="008954EC"/>
    <w:rsid w:val="00957098"/>
    <w:rsid w:val="0096772F"/>
    <w:rsid w:val="0097377D"/>
    <w:rsid w:val="00A44208"/>
    <w:rsid w:val="00A4511A"/>
    <w:rsid w:val="00A644DF"/>
    <w:rsid w:val="00AA7B6A"/>
    <w:rsid w:val="00AD6B87"/>
    <w:rsid w:val="00AF057D"/>
    <w:rsid w:val="00B11BAB"/>
    <w:rsid w:val="00B95C21"/>
    <w:rsid w:val="00BA0DC9"/>
    <w:rsid w:val="00C63104"/>
    <w:rsid w:val="00CB64A8"/>
    <w:rsid w:val="00CC3279"/>
    <w:rsid w:val="00CD3A56"/>
    <w:rsid w:val="00D228BD"/>
    <w:rsid w:val="00D35317"/>
    <w:rsid w:val="00D47C95"/>
    <w:rsid w:val="00E76E60"/>
    <w:rsid w:val="00E83279"/>
    <w:rsid w:val="00EA030E"/>
    <w:rsid w:val="00EB58DF"/>
    <w:rsid w:val="00ED04AD"/>
    <w:rsid w:val="00F737FF"/>
    <w:rsid w:val="00F75E65"/>
    <w:rsid w:val="00F94F50"/>
    <w:rsid w:val="00FB4B06"/>
    <w:rsid w:val="00FF62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626F"/>
    <w:pPr>
      <w:spacing w:before="120" w:after="120"/>
      <w:jc w:val="both"/>
    </w:pPr>
    <w:rPr>
      <w:rFonts w:ascii="Calibri Light" w:hAnsi="Calibri Light"/>
      <w:color w:val="000000" w:themeColor="text1"/>
      <w14:textFill>
        <w14:solidFill>
          <w14:schemeClr w14:val="tx1">
            <w14:lumMod w14:val="85000"/>
            <w14:lumOff w14:val="15000"/>
            <w14:lumMod w14:val="95000"/>
            <w14:lumOff w14:val="5000"/>
            <w14:lumMod w14:val="75000"/>
          </w14:schemeClr>
        </w14:solidFill>
      </w14:textFill>
    </w:rPr>
  </w:style>
  <w:style w:type="paragraph" w:styleId="berschrift1">
    <w:name w:val="heading 1"/>
    <w:basedOn w:val="Standard"/>
    <w:next w:val="Standard"/>
    <w:link w:val="berschrift1Zchn"/>
    <w:uiPriority w:val="9"/>
    <w:qFormat/>
    <w:rsid w:val="0097377D"/>
    <w:pPr>
      <w:keepNext/>
      <w:keepLines/>
      <w:spacing w:before="480" w:after="0"/>
      <w:outlineLvl w:val="0"/>
    </w:pPr>
    <w:rPr>
      <w:rFonts w:ascii="Oswald" w:eastAsiaTheme="majorEastAsia" w:hAnsi="Oswald" w:cstheme="majorBidi"/>
      <w:bCs/>
      <w:color w:val="4BACC6" w:themeColor="accent5"/>
      <w:sz w:val="28"/>
      <w:szCs w:val="28"/>
      <w14:textFill>
        <w14:solidFill>
          <w14:schemeClr w14:val="accent5">
            <w14:lumMod w14:val="50000"/>
            <w14:lumMod w14:val="75000"/>
            <w14:lumMod w14:val="95000"/>
            <w14:lumOff w14:val="5000"/>
            <w14:lumMod w14:val="75000"/>
          </w14:schemeClr>
        </w14:solidFill>
      </w14:textFill>
    </w:rPr>
  </w:style>
  <w:style w:type="paragraph" w:styleId="berschrift2">
    <w:name w:val="heading 2"/>
    <w:basedOn w:val="Standard"/>
    <w:next w:val="Standard"/>
    <w:link w:val="berschrift2Zchn"/>
    <w:uiPriority w:val="9"/>
    <w:unhideWhenUsed/>
    <w:qFormat/>
    <w:rsid w:val="0097377D"/>
    <w:pPr>
      <w:outlineLvl w:val="1"/>
    </w:pPr>
    <w:rPr>
      <w:rFonts w:asciiTheme="minorHAnsi" w:hAnsiTheme="minorHAnsi"/>
      <w:color w:val="4BACC6" w:themeColor="accent5"/>
      <w:sz w:val="24"/>
      <w14:textFill>
        <w14:solidFill>
          <w14:schemeClr w14:val="accent5">
            <w14:lumMod w14:val="50000"/>
            <w14:lumMod w14:val="75000"/>
            <w14:lumMod w14:val="95000"/>
            <w14:lumOff w14:val="5000"/>
            <w14:lumMod w14:val="75000"/>
          </w14:schemeClr>
        </w14:solidFill>
      </w14:textFill>
    </w:rPr>
  </w:style>
  <w:style w:type="paragraph" w:styleId="berschrift3">
    <w:name w:val="heading 3"/>
    <w:basedOn w:val="Standard"/>
    <w:next w:val="Standard"/>
    <w:link w:val="berschrift3Zchn"/>
    <w:uiPriority w:val="9"/>
    <w:unhideWhenUsed/>
    <w:qFormat/>
    <w:rsid w:val="0070057F"/>
    <w:pPr>
      <w:spacing w:after="0"/>
      <w:jc w:val="left"/>
      <w:outlineLvl w:val="2"/>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2D90"/>
    <w:pPr>
      <w:tabs>
        <w:tab w:val="center" w:pos="4536"/>
        <w:tab w:val="right" w:pos="9072"/>
      </w:tabs>
      <w:spacing w:after="0"/>
    </w:pPr>
  </w:style>
  <w:style w:type="character" w:customStyle="1" w:styleId="KopfzeileZchn">
    <w:name w:val="Kopfzeile Zchn"/>
    <w:basedOn w:val="Absatz-Standardschriftart"/>
    <w:link w:val="Kopfzeile"/>
    <w:uiPriority w:val="99"/>
    <w:rsid w:val="004A2D90"/>
  </w:style>
  <w:style w:type="paragraph" w:styleId="Fuzeile">
    <w:name w:val="footer"/>
    <w:basedOn w:val="Standard"/>
    <w:link w:val="FuzeileZchn"/>
    <w:uiPriority w:val="99"/>
    <w:unhideWhenUsed/>
    <w:rsid w:val="004A2D90"/>
    <w:pPr>
      <w:tabs>
        <w:tab w:val="center" w:pos="4536"/>
        <w:tab w:val="right" w:pos="9072"/>
      </w:tabs>
      <w:spacing w:after="0"/>
    </w:pPr>
  </w:style>
  <w:style w:type="character" w:customStyle="1" w:styleId="FuzeileZchn">
    <w:name w:val="Fußzeile Zchn"/>
    <w:basedOn w:val="Absatz-Standardschriftart"/>
    <w:link w:val="Fuzeile"/>
    <w:uiPriority w:val="99"/>
    <w:rsid w:val="004A2D90"/>
  </w:style>
  <w:style w:type="character" w:customStyle="1" w:styleId="berschrift3Zchn">
    <w:name w:val="Überschrift 3 Zchn"/>
    <w:basedOn w:val="Absatz-Standardschriftart"/>
    <w:link w:val="berschrift3"/>
    <w:uiPriority w:val="9"/>
    <w:rsid w:val="0070057F"/>
    <w:rPr>
      <w:color w:val="000000" w:themeColor="text1"/>
      <w14:textFill>
        <w14:solidFill>
          <w14:schemeClr w14:val="tx1">
            <w14:lumMod w14:val="95000"/>
            <w14:lumOff w14:val="5000"/>
            <w14:lumMod w14:val="75000"/>
            <w14:lumOff w14:val="25000"/>
          </w14:schemeClr>
        </w14:solidFill>
      </w14:textFill>
    </w:rPr>
  </w:style>
  <w:style w:type="paragraph" w:styleId="Listenabsatz">
    <w:name w:val="List Paragraph"/>
    <w:basedOn w:val="Standard"/>
    <w:uiPriority w:val="34"/>
    <w:qFormat/>
    <w:rsid w:val="0070057F"/>
    <w:pPr>
      <w:ind w:left="720"/>
      <w:contextualSpacing/>
    </w:pPr>
  </w:style>
  <w:style w:type="paragraph" w:styleId="Sprechblasentext">
    <w:name w:val="Balloon Text"/>
    <w:basedOn w:val="Standard"/>
    <w:link w:val="SprechblasentextZchn"/>
    <w:uiPriority w:val="99"/>
    <w:semiHidden/>
    <w:unhideWhenUsed/>
    <w:rsid w:val="00CD3A5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A56"/>
    <w:rPr>
      <w:rFonts w:ascii="Tahoma" w:hAnsi="Tahoma" w:cs="Tahoma"/>
      <w:color w:val="000000" w:themeColor="text1"/>
      <w:sz w:val="16"/>
      <w:szCs w:val="16"/>
      <w14:textFill>
        <w14:solidFill>
          <w14:schemeClr w14:val="tx1">
            <w14:lumMod w14:val="95000"/>
            <w14:lumOff w14:val="5000"/>
            <w14:lumMod w14:val="75000"/>
            <w14:lumOff w14:val="25000"/>
          </w14:schemeClr>
        </w14:solidFill>
      </w14:textFill>
    </w:rPr>
  </w:style>
  <w:style w:type="table" w:styleId="Tabellenraster">
    <w:name w:val="Table Grid"/>
    <w:basedOn w:val="NormaleTabelle"/>
    <w:uiPriority w:val="59"/>
    <w:rsid w:val="00A6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7377D"/>
    <w:rPr>
      <w:rFonts w:ascii="Oswald" w:eastAsiaTheme="majorEastAsia" w:hAnsi="Oswald" w:cstheme="majorBidi"/>
      <w:bCs/>
      <w:color w:val="4BACC6" w:themeColor="accent5"/>
      <w:sz w:val="28"/>
      <w:szCs w:val="28"/>
      <w14:textFill>
        <w14:solidFill>
          <w14:schemeClr w14:val="accent5">
            <w14:lumMod w14:val="50000"/>
            <w14:lumMod w14:val="75000"/>
            <w14:lumMod w14:val="95000"/>
            <w14:lumOff w14:val="5000"/>
            <w14:lumMod w14:val="75000"/>
          </w14:schemeClr>
        </w14:solidFill>
      </w14:textFill>
    </w:rPr>
  </w:style>
  <w:style w:type="paragraph" w:styleId="Titel">
    <w:name w:val="Title"/>
    <w:basedOn w:val="Standard"/>
    <w:next w:val="Standard"/>
    <w:link w:val="TitelZchn"/>
    <w:uiPriority w:val="10"/>
    <w:qFormat/>
    <w:rsid w:val="0097377D"/>
    <w:pPr>
      <w:spacing w:after="300"/>
      <w:contextualSpacing/>
    </w:pPr>
    <w:rPr>
      <w:rFonts w:ascii="Oswald" w:eastAsiaTheme="majorEastAsia" w:hAnsi="Oswald" w:cstheme="majorBidi"/>
      <w:color w:val="4BACC6" w:themeColor="accent5"/>
      <w:spacing w:val="5"/>
      <w:kern w:val="28"/>
      <w:sz w:val="52"/>
      <w:szCs w:val="52"/>
      <w14:textFill>
        <w14:solidFill>
          <w14:schemeClr w14:val="accent5">
            <w14:lumMod w14:val="50000"/>
            <w14:lumMod w14:val="75000"/>
            <w14:lumMod w14:val="95000"/>
            <w14:lumOff w14:val="5000"/>
            <w14:lumMod w14:val="75000"/>
          </w14:schemeClr>
        </w14:solidFill>
      </w14:textFill>
    </w:rPr>
  </w:style>
  <w:style w:type="character" w:customStyle="1" w:styleId="TitelZchn">
    <w:name w:val="Titel Zchn"/>
    <w:basedOn w:val="Absatz-Standardschriftart"/>
    <w:link w:val="Titel"/>
    <w:uiPriority w:val="10"/>
    <w:rsid w:val="0097377D"/>
    <w:rPr>
      <w:rFonts w:ascii="Oswald" w:eastAsiaTheme="majorEastAsia" w:hAnsi="Oswald" w:cstheme="majorBidi"/>
      <w:color w:val="4BACC6" w:themeColor="accent5"/>
      <w:spacing w:val="5"/>
      <w:kern w:val="28"/>
      <w:sz w:val="52"/>
      <w:szCs w:val="52"/>
      <w14:textFill>
        <w14:solidFill>
          <w14:schemeClr w14:val="accent5">
            <w14:lumMod w14:val="50000"/>
            <w14:lumMod w14:val="75000"/>
            <w14:lumMod w14:val="95000"/>
            <w14:lumOff w14:val="5000"/>
            <w14:lumMod w14:val="75000"/>
          </w14:schemeClr>
        </w14:solidFill>
      </w14:textFill>
    </w:rPr>
  </w:style>
  <w:style w:type="character" w:customStyle="1" w:styleId="berschrift2Zchn">
    <w:name w:val="Überschrift 2 Zchn"/>
    <w:basedOn w:val="Absatz-Standardschriftart"/>
    <w:link w:val="berschrift2"/>
    <w:uiPriority w:val="9"/>
    <w:rsid w:val="0097377D"/>
    <w:rPr>
      <w:color w:val="4BACC6" w:themeColor="accent5"/>
      <w:sz w:val="24"/>
      <w14:textFill>
        <w14:solidFill>
          <w14:schemeClr w14:val="accent5">
            <w14:lumMod w14:val="50000"/>
            <w14:lumMod w14:val="75000"/>
            <w14:lumMod w14:val="95000"/>
            <w14:lumOff w14:val="5000"/>
            <w14:lumMod w14:val="75000"/>
          </w14:schemeClr>
        </w14:solidFill>
      </w14:textFill>
    </w:rPr>
  </w:style>
  <w:style w:type="character" w:styleId="Hyperlink">
    <w:name w:val="Hyperlink"/>
    <w:basedOn w:val="Absatz-Standardschriftart"/>
    <w:uiPriority w:val="99"/>
    <w:unhideWhenUsed/>
    <w:rsid w:val="00BA0DC9"/>
    <w:rPr>
      <w:color w:val="0000FF" w:themeColor="hyperlink"/>
      <w:u w:val="single"/>
    </w:rPr>
  </w:style>
  <w:style w:type="character" w:styleId="Platzhaltertext">
    <w:name w:val="Placeholder Text"/>
    <w:basedOn w:val="Absatz-Standardschriftart"/>
    <w:uiPriority w:val="99"/>
    <w:semiHidden/>
    <w:rsid w:val="00BA0DC9"/>
    <w:rPr>
      <w:color w:val="808080"/>
    </w:rPr>
  </w:style>
  <w:style w:type="paragraph" w:styleId="KeinLeerraum">
    <w:name w:val="No Spacing"/>
    <w:uiPriority w:val="1"/>
    <w:qFormat/>
    <w:rsid w:val="002C78B1"/>
    <w:pPr>
      <w:spacing w:after="0" w:line="240" w:lineRule="auto"/>
      <w:jc w:val="both"/>
    </w:pPr>
    <w:rPr>
      <w:rFonts w:ascii="Calibri Light" w:hAnsi="Calibri Light"/>
      <w:color w:val="000000" w:themeColor="text1"/>
      <w14:textFill>
        <w14:solidFill>
          <w14:schemeClr w14:val="tx1">
            <w14:lumMod w14:val="95000"/>
            <w14:lumOff w14:val="5000"/>
            <w14:lumMod w14:val="75000"/>
            <w14:lumOff w14:val="25000"/>
          </w14:schemeClr>
        </w14:solidFill>
      </w14:textFill>
    </w:rPr>
  </w:style>
  <w:style w:type="character" w:customStyle="1" w:styleId="fontstyle01">
    <w:name w:val="fontstyle01"/>
    <w:basedOn w:val="Absatz-Standardschriftart"/>
    <w:rsid w:val="00FF626F"/>
    <w:rPr>
      <w:rFonts w:ascii="Verdana" w:hAnsi="Verdana" w:hint="default"/>
      <w:b w:val="0"/>
      <w:bCs w:val="0"/>
      <w:i w:val="0"/>
      <w:iCs w:val="0"/>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626F"/>
    <w:pPr>
      <w:spacing w:before="120" w:after="120"/>
      <w:jc w:val="both"/>
    </w:pPr>
    <w:rPr>
      <w:rFonts w:ascii="Calibri Light" w:hAnsi="Calibri Light"/>
      <w:color w:val="000000" w:themeColor="text1"/>
      <w14:textFill>
        <w14:solidFill>
          <w14:schemeClr w14:val="tx1">
            <w14:lumMod w14:val="85000"/>
            <w14:lumOff w14:val="15000"/>
            <w14:lumMod w14:val="95000"/>
            <w14:lumOff w14:val="5000"/>
            <w14:lumMod w14:val="75000"/>
          </w14:schemeClr>
        </w14:solidFill>
      </w14:textFill>
    </w:rPr>
  </w:style>
  <w:style w:type="paragraph" w:styleId="berschrift1">
    <w:name w:val="heading 1"/>
    <w:basedOn w:val="Standard"/>
    <w:next w:val="Standard"/>
    <w:link w:val="berschrift1Zchn"/>
    <w:uiPriority w:val="9"/>
    <w:qFormat/>
    <w:rsid w:val="0097377D"/>
    <w:pPr>
      <w:keepNext/>
      <w:keepLines/>
      <w:spacing w:before="480" w:after="0"/>
      <w:outlineLvl w:val="0"/>
    </w:pPr>
    <w:rPr>
      <w:rFonts w:ascii="Oswald" w:eastAsiaTheme="majorEastAsia" w:hAnsi="Oswald" w:cstheme="majorBidi"/>
      <w:bCs/>
      <w:color w:val="4BACC6" w:themeColor="accent5"/>
      <w:sz w:val="28"/>
      <w:szCs w:val="28"/>
      <w14:textFill>
        <w14:solidFill>
          <w14:schemeClr w14:val="accent5">
            <w14:lumMod w14:val="50000"/>
            <w14:lumMod w14:val="75000"/>
            <w14:lumMod w14:val="95000"/>
            <w14:lumOff w14:val="5000"/>
            <w14:lumMod w14:val="75000"/>
          </w14:schemeClr>
        </w14:solidFill>
      </w14:textFill>
    </w:rPr>
  </w:style>
  <w:style w:type="paragraph" w:styleId="berschrift2">
    <w:name w:val="heading 2"/>
    <w:basedOn w:val="Standard"/>
    <w:next w:val="Standard"/>
    <w:link w:val="berschrift2Zchn"/>
    <w:uiPriority w:val="9"/>
    <w:unhideWhenUsed/>
    <w:qFormat/>
    <w:rsid w:val="0097377D"/>
    <w:pPr>
      <w:outlineLvl w:val="1"/>
    </w:pPr>
    <w:rPr>
      <w:rFonts w:asciiTheme="minorHAnsi" w:hAnsiTheme="minorHAnsi"/>
      <w:color w:val="4BACC6" w:themeColor="accent5"/>
      <w:sz w:val="24"/>
      <w14:textFill>
        <w14:solidFill>
          <w14:schemeClr w14:val="accent5">
            <w14:lumMod w14:val="50000"/>
            <w14:lumMod w14:val="75000"/>
            <w14:lumMod w14:val="95000"/>
            <w14:lumOff w14:val="5000"/>
            <w14:lumMod w14:val="75000"/>
          </w14:schemeClr>
        </w14:solidFill>
      </w14:textFill>
    </w:rPr>
  </w:style>
  <w:style w:type="paragraph" w:styleId="berschrift3">
    <w:name w:val="heading 3"/>
    <w:basedOn w:val="Standard"/>
    <w:next w:val="Standard"/>
    <w:link w:val="berschrift3Zchn"/>
    <w:uiPriority w:val="9"/>
    <w:unhideWhenUsed/>
    <w:qFormat/>
    <w:rsid w:val="0070057F"/>
    <w:pPr>
      <w:spacing w:after="0"/>
      <w:jc w:val="left"/>
      <w:outlineLvl w:val="2"/>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2D90"/>
    <w:pPr>
      <w:tabs>
        <w:tab w:val="center" w:pos="4536"/>
        <w:tab w:val="right" w:pos="9072"/>
      </w:tabs>
      <w:spacing w:after="0"/>
    </w:pPr>
  </w:style>
  <w:style w:type="character" w:customStyle="1" w:styleId="KopfzeileZchn">
    <w:name w:val="Kopfzeile Zchn"/>
    <w:basedOn w:val="Absatz-Standardschriftart"/>
    <w:link w:val="Kopfzeile"/>
    <w:uiPriority w:val="99"/>
    <w:rsid w:val="004A2D90"/>
  </w:style>
  <w:style w:type="paragraph" w:styleId="Fuzeile">
    <w:name w:val="footer"/>
    <w:basedOn w:val="Standard"/>
    <w:link w:val="FuzeileZchn"/>
    <w:uiPriority w:val="99"/>
    <w:unhideWhenUsed/>
    <w:rsid w:val="004A2D90"/>
    <w:pPr>
      <w:tabs>
        <w:tab w:val="center" w:pos="4536"/>
        <w:tab w:val="right" w:pos="9072"/>
      </w:tabs>
      <w:spacing w:after="0"/>
    </w:pPr>
  </w:style>
  <w:style w:type="character" w:customStyle="1" w:styleId="FuzeileZchn">
    <w:name w:val="Fußzeile Zchn"/>
    <w:basedOn w:val="Absatz-Standardschriftart"/>
    <w:link w:val="Fuzeile"/>
    <w:uiPriority w:val="99"/>
    <w:rsid w:val="004A2D90"/>
  </w:style>
  <w:style w:type="character" w:customStyle="1" w:styleId="berschrift3Zchn">
    <w:name w:val="Überschrift 3 Zchn"/>
    <w:basedOn w:val="Absatz-Standardschriftart"/>
    <w:link w:val="berschrift3"/>
    <w:uiPriority w:val="9"/>
    <w:rsid w:val="0070057F"/>
    <w:rPr>
      <w:color w:val="000000" w:themeColor="text1"/>
      <w14:textFill>
        <w14:solidFill>
          <w14:schemeClr w14:val="tx1">
            <w14:lumMod w14:val="95000"/>
            <w14:lumOff w14:val="5000"/>
            <w14:lumMod w14:val="75000"/>
            <w14:lumOff w14:val="25000"/>
          </w14:schemeClr>
        </w14:solidFill>
      </w14:textFill>
    </w:rPr>
  </w:style>
  <w:style w:type="paragraph" w:styleId="Listenabsatz">
    <w:name w:val="List Paragraph"/>
    <w:basedOn w:val="Standard"/>
    <w:uiPriority w:val="34"/>
    <w:qFormat/>
    <w:rsid w:val="0070057F"/>
    <w:pPr>
      <w:ind w:left="720"/>
      <w:contextualSpacing/>
    </w:pPr>
  </w:style>
  <w:style w:type="paragraph" w:styleId="Sprechblasentext">
    <w:name w:val="Balloon Text"/>
    <w:basedOn w:val="Standard"/>
    <w:link w:val="SprechblasentextZchn"/>
    <w:uiPriority w:val="99"/>
    <w:semiHidden/>
    <w:unhideWhenUsed/>
    <w:rsid w:val="00CD3A5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A56"/>
    <w:rPr>
      <w:rFonts w:ascii="Tahoma" w:hAnsi="Tahoma" w:cs="Tahoma"/>
      <w:color w:val="000000" w:themeColor="text1"/>
      <w:sz w:val="16"/>
      <w:szCs w:val="16"/>
      <w14:textFill>
        <w14:solidFill>
          <w14:schemeClr w14:val="tx1">
            <w14:lumMod w14:val="95000"/>
            <w14:lumOff w14:val="5000"/>
            <w14:lumMod w14:val="75000"/>
            <w14:lumOff w14:val="25000"/>
          </w14:schemeClr>
        </w14:solidFill>
      </w14:textFill>
    </w:rPr>
  </w:style>
  <w:style w:type="table" w:styleId="Tabellenraster">
    <w:name w:val="Table Grid"/>
    <w:basedOn w:val="NormaleTabelle"/>
    <w:uiPriority w:val="59"/>
    <w:rsid w:val="00A6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7377D"/>
    <w:rPr>
      <w:rFonts w:ascii="Oswald" w:eastAsiaTheme="majorEastAsia" w:hAnsi="Oswald" w:cstheme="majorBidi"/>
      <w:bCs/>
      <w:color w:val="4BACC6" w:themeColor="accent5"/>
      <w:sz w:val="28"/>
      <w:szCs w:val="28"/>
      <w14:textFill>
        <w14:solidFill>
          <w14:schemeClr w14:val="accent5">
            <w14:lumMod w14:val="50000"/>
            <w14:lumMod w14:val="75000"/>
            <w14:lumMod w14:val="95000"/>
            <w14:lumOff w14:val="5000"/>
            <w14:lumMod w14:val="75000"/>
          </w14:schemeClr>
        </w14:solidFill>
      </w14:textFill>
    </w:rPr>
  </w:style>
  <w:style w:type="paragraph" w:styleId="Titel">
    <w:name w:val="Title"/>
    <w:basedOn w:val="Standard"/>
    <w:next w:val="Standard"/>
    <w:link w:val="TitelZchn"/>
    <w:uiPriority w:val="10"/>
    <w:qFormat/>
    <w:rsid w:val="0097377D"/>
    <w:pPr>
      <w:spacing w:after="300"/>
      <w:contextualSpacing/>
    </w:pPr>
    <w:rPr>
      <w:rFonts w:ascii="Oswald" w:eastAsiaTheme="majorEastAsia" w:hAnsi="Oswald" w:cstheme="majorBidi"/>
      <w:color w:val="4BACC6" w:themeColor="accent5"/>
      <w:spacing w:val="5"/>
      <w:kern w:val="28"/>
      <w:sz w:val="52"/>
      <w:szCs w:val="52"/>
      <w14:textFill>
        <w14:solidFill>
          <w14:schemeClr w14:val="accent5">
            <w14:lumMod w14:val="50000"/>
            <w14:lumMod w14:val="75000"/>
            <w14:lumMod w14:val="95000"/>
            <w14:lumOff w14:val="5000"/>
            <w14:lumMod w14:val="75000"/>
          </w14:schemeClr>
        </w14:solidFill>
      </w14:textFill>
    </w:rPr>
  </w:style>
  <w:style w:type="character" w:customStyle="1" w:styleId="TitelZchn">
    <w:name w:val="Titel Zchn"/>
    <w:basedOn w:val="Absatz-Standardschriftart"/>
    <w:link w:val="Titel"/>
    <w:uiPriority w:val="10"/>
    <w:rsid w:val="0097377D"/>
    <w:rPr>
      <w:rFonts w:ascii="Oswald" w:eastAsiaTheme="majorEastAsia" w:hAnsi="Oswald" w:cstheme="majorBidi"/>
      <w:color w:val="4BACC6" w:themeColor="accent5"/>
      <w:spacing w:val="5"/>
      <w:kern w:val="28"/>
      <w:sz w:val="52"/>
      <w:szCs w:val="52"/>
      <w14:textFill>
        <w14:solidFill>
          <w14:schemeClr w14:val="accent5">
            <w14:lumMod w14:val="50000"/>
            <w14:lumMod w14:val="75000"/>
            <w14:lumMod w14:val="95000"/>
            <w14:lumOff w14:val="5000"/>
            <w14:lumMod w14:val="75000"/>
          </w14:schemeClr>
        </w14:solidFill>
      </w14:textFill>
    </w:rPr>
  </w:style>
  <w:style w:type="character" w:customStyle="1" w:styleId="berschrift2Zchn">
    <w:name w:val="Überschrift 2 Zchn"/>
    <w:basedOn w:val="Absatz-Standardschriftart"/>
    <w:link w:val="berschrift2"/>
    <w:uiPriority w:val="9"/>
    <w:rsid w:val="0097377D"/>
    <w:rPr>
      <w:color w:val="4BACC6" w:themeColor="accent5"/>
      <w:sz w:val="24"/>
      <w14:textFill>
        <w14:solidFill>
          <w14:schemeClr w14:val="accent5">
            <w14:lumMod w14:val="50000"/>
            <w14:lumMod w14:val="75000"/>
            <w14:lumMod w14:val="95000"/>
            <w14:lumOff w14:val="5000"/>
            <w14:lumMod w14:val="75000"/>
          </w14:schemeClr>
        </w14:solidFill>
      </w14:textFill>
    </w:rPr>
  </w:style>
  <w:style w:type="character" w:styleId="Hyperlink">
    <w:name w:val="Hyperlink"/>
    <w:basedOn w:val="Absatz-Standardschriftart"/>
    <w:uiPriority w:val="99"/>
    <w:unhideWhenUsed/>
    <w:rsid w:val="00BA0DC9"/>
    <w:rPr>
      <w:color w:val="0000FF" w:themeColor="hyperlink"/>
      <w:u w:val="single"/>
    </w:rPr>
  </w:style>
  <w:style w:type="character" w:styleId="Platzhaltertext">
    <w:name w:val="Placeholder Text"/>
    <w:basedOn w:val="Absatz-Standardschriftart"/>
    <w:uiPriority w:val="99"/>
    <w:semiHidden/>
    <w:rsid w:val="00BA0DC9"/>
    <w:rPr>
      <w:color w:val="808080"/>
    </w:rPr>
  </w:style>
  <w:style w:type="paragraph" w:styleId="KeinLeerraum">
    <w:name w:val="No Spacing"/>
    <w:uiPriority w:val="1"/>
    <w:qFormat/>
    <w:rsid w:val="002C78B1"/>
    <w:pPr>
      <w:spacing w:after="0" w:line="240" w:lineRule="auto"/>
      <w:jc w:val="both"/>
    </w:pPr>
    <w:rPr>
      <w:rFonts w:ascii="Calibri Light" w:hAnsi="Calibri Light"/>
      <w:color w:val="000000" w:themeColor="text1"/>
      <w14:textFill>
        <w14:solidFill>
          <w14:schemeClr w14:val="tx1">
            <w14:lumMod w14:val="95000"/>
            <w14:lumOff w14:val="5000"/>
            <w14:lumMod w14:val="75000"/>
            <w14:lumOff w14:val="25000"/>
          </w14:schemeClr>
        </w14:solidFill>
      </w14:textFill>
    </w:rPr>
  </w:style>
  <w:style w:type="character" w:customStyle="1" w:styleId="fontstyle01">
    <w:name w:val="fontstyle01"/>
    <w:basedOn w:val="Absatz-Standardschriftart"/>
    <w:rsid w:val="00FF626F"/>
    <w:rPr>
      <w:rFonts w:ascii="Verdana" w:hAnsi="Verdana"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07654">
      <w:bodyDiv w:val="1"/>
      <w:marLeft w:val="0"/>
      <w:marRight w:val="0"/>
      <w:marTop w:val="0"/>
      <w:marBottom w:val="0"/>
      <w:divBdr>
        <w:top w:val="none" w:sz="0" w:space="0" w:color="auto"/>
        <w:left w:val="none" w:sz="0" w:space="0" w:color="auto"/>
        <w:bottom w:val="none" w:sz="0" w:space="0" w:color="auto"/>
        <w:right w:val="none" w:sz="0" w:space="0" w:color="auto"/>
      </w:divBdr>
    </w:div>
    <w:div w:id="732583947">
      <w:bodyDiv w:val="1"/>
      <w:marLeft w:val="0"/>
      <w:marRight w:val="0"/>
      <w:marTop w:val="0"/>
      <w:marBottom w:val="0"/>
      <w:divBdr>
        <w:top w:val="none" w:sz="0" w:space="0" w:color="auto"/>
        <w:left w:val="none" w:sz="0" w:space="0" w:color="auto"/>
        <w:bottom w:val="none" w:sz="0" w:space="0" w:color="auto"/>
        <w:right w:val="none" w:sz="0" w:space="0" w:color="auto"/>
      </w:divBdr>
    </w:div>
    <w:div w:id="782303368">
      <w:bodyDiv w:val="1"/>
      <w:marLeft w:val="0"/>
      <w:marRight w:val="0"/>
      <w:marTop w:val="0"/>
      <w:marBottom w:val="0"/>
      <w:divBdr>
        <w:top w:val="none" w:sz="0" w:space="0" w:color="auto"/>
        <w:left w:val="none" w:sz="0" w:space="0" w:color="auto"/>
        <w:bottom w:val="none" w:sz="0" w:space="0" w:color="auto"/>
        <w:right w:val="none" w:sz="0" w:space="0" w:color="auto"/>
      </w:divBdr>
    </w:div>
    <w:div w:id="20745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ub\Asus%20WebStorage\Vorlagen\PDF-Kopf-Fu&#223;zeil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BB2918D-FC9F-4933-B14C-852146DA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PDF-Kopf-Fußzeilen</Template>
  <TotalTime>0</TotalTime>
  <Pages>3</Pages>
  <Words>781</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Holub</dc:creator>
  <cp:lastModifiedBy>Michael Holub</cp:lastModifiedBy>
  <cp:revision>8</cp:revision>
  <cp:lastPrinted>2017-03-21T03:04:00Z</cp:lastPrinted>
  <dcterms:created xsi:type="dcterms:W3CDTF">2017-06-03T14:54:00Z</dcterms:created>
  <dcterms:modified xsi:type="dcterms:W3CDTF">2017-06-03T15:32:00Z</dcterms:modified>
</cp:coreProperties>
</file>